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36377" w14:textId="77777777" w:rsidR="00EF5532" w:rsidRPr="00EF5532" w:rsidRDefault="00000000">
      <w:pPr>
        <w:jc w:val="center"/>
        <w:rPr>
          <w:rFonts w:cs="Times New Roman"/>
          <w:b/>
          <w:sz w:val="28"/>
          <w:szCs w:val="28"/>
        </w:rPr>
      </w:pPr>
      <w:r w:rsidRPr="00EF5532">
        <w:rPr>
          <w:rFonts w:cs="Times New Roman"/>
          <w:b/>
          <w:sz w:val="28"/>
          <w:szCs w:val="28"/>
        </w:rPr>
        <w:t xml:space="preserve">Academic Calendar 2025-26 </w:t>
      </w:r>
    </w:p>
    <w:p w14:paraId="3803882A" w14:textId="3A6E02EF" w:rsidR="009F6906" w:rsidRPr="00EF5532" w:rsidRDefault="00000000">
      <w:pPr>
        <w:jc w:val="center"/>
        <w:rPr>
          <w:rFonts w:cs="Times New Roman"/>
          <w:b/>
          <w:sz w:val="28"/>
          <w:szCs w:val="28"/>
        </w:rPr>
      </w:pPr>
      <w:r w:rsidRPr="00EF5532">
        <w:rPr>
          <w:rFonts w:cs="Times New Roman"/>
          <w:b/>
          <w:sz w:val="28"/>
          <w:szCs w:val="28"/>
        </w:rPr>
        <w:t>(August 2025 to June 2026)</w:t>
      </w:r>
    </w:p>
    <w:p w14:paraId="377AA3BF" w14:textId="14CA92CA" w:rsidR="00EF5532" w:rsidRPr="00EF5532" w:rsidRDefault="00EF5532">
      <w:pPr>
        <w:jc w:val="center"/>
        <w:rPr>
          <w:rFonts w:cs="Times New Roman"/>
          <w:sz w:val="28"/>
          <w:szCs w:val="28"/>
        </w:rPr>
      </w:pPr>
      <w:r w:rsidRPr="00EF5532">
        <w:rPr>
          <w:rFonts w:cs="Times New Roman"/>
          <w:b/>
          <w:sz w:val="28"/>
          <w:szCs w:val="28"/>
        </w:rPr>
        <w:t>Department of Political Science</w:t>
      </w:r>
    </w:p>
    <w:p w14:paraId="7A8B72F2" w14:textId="77777777" w:rsidR="009F6906" w:rsidRPr="00EF5532" w:rsidRDefault="00000000">
      <w:pPr>
        <w:jc w:val="center"/>
        <w:rPr>
          <w:rFonts w:cs="Times New Roman"/>
          <w:sz w:val="28"/>
          <w:szCs w:val="28"/>
        </w:rPr>
      </w:pPr>
      <w:r w:rsidRPr="00EF5532">
        <w:rPr>
          <w:rFonts w:cs="Times New Roman"/>
          <w:b/>
          <w:sz w:val="28"/>
          <w:szCs w:val="28"/>
        </w:rPr>
        <w:t>Lalit Chandra Bharali College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77"/>
        <w:gridCol w:w="897"/>
        <w:gridCol w:w="3096"/>
        <w:gridCol w:w="1290"/>
        <w:gridCol w:w="1275"/>
        <w:gridCol w:w="2799"/>
      </w:tblGrid>
      <w:tr w:rsidR="009F6906" w:rsidRPr="00EF5532" w14:paraId="618A4578" w14:textId="77777777" w:rsidTr="00EF5532">
        <w:trPr>
          <w:tblHeader/>
          <w:jc w:val="center"/>
        </w:trPr>
        <w:tc>
          <w:tcPr>
            <w:tcW w:w="1577" w:type="dxa"/>
            <w:vAlign w:val="center"/>
          </w:tcPr>
          <w:p w14:paraId="52C596E3" w14:textId="77777777" w:rsidR="009F6906" w:rsidRPr="00EF5532" w:rsidRDefault="00000000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Month</w:t>
            </w:r>
          </w:p>
        </w:tc>
        <w:tc>
          <w:tcPr>
            <w:tcW w:w="899" w:type="dxa"/>
            <w:vAlign w:val="center"/>
          </w:tcPr>
          <w:p w14:paraId="013A6EBE" w14:textId="77777777" w:rsidR="009F6906" w:rsidRPr="00EF5532" w:rsidRDefault="00000000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Dates</w:t>
            </w:r>
          </w:p>
        </w:tc>
        <w:tc>
          <w:tcPr>
            <w:tcW w:w="3267" w:type="dxa"/>
            <w:vAlign w:val="center"/>
          </w:tcPr>
          <w:p w14:paraId="39B70E32" w14:textId="77777777" w:rsidR="009F6906" w:rsidRPr="00EF5532" w:rsidRDefault="00000000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Class/ Occasion</w:t>
            </w:r>
          </w:p>
        </w:tc>
        <w:tc>
          <w:tcPr>
            <w:tcW w:w="1290" w:type="dxa"/>
            <w:vAlign w:val="center"/>
          </w:tcPr>
          <w:p w14:paraId="3EA85D39" w14:textId="77777777" w:rsidR="009F6906" w:rsidRPr="00EF5532" w:rsidRDefault="00000000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No. of Working Days</w:t>
            </w:r>
          </w:p>
        </w:tc>
        <w:tc>
          <w:tcPr>
            <w:tcW w:w="1275" w:type="dxa"/>
            <w:vAlign w:val="center"/>
          </w:tcPr>
          <w:p w14:paraId="5C0D1677" w14:textId="77777777" w:rsidR="009F6906" w:rsidRPr="00EF5532" w:rsidRDefault="00000000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No. of Holidays</w:t>
            </w:r>
          </w:p>
        </w:tc>
        <w:tc>
          <w:tcPr>
            <w:tcW w:w="2852" w:type="dxa"/>
            <w:vAlign w:val="center"/>
          </w:tcPr>
          <w:p w14:paraId="7D23CD5C" w14:textId="77777777" w:rsidR="009F6906" w:rsidRPr="00EF5532" w:rsidRDefault="00000000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Remarks</w:t>
            </w:r>
          </w:p>
        </w:tc>
      </w:tr>
      <w:tr w:rsidR="00EF5532" w:rsidRPr="00EF5532" w14:paraId="143F6FC4" w14:textId="77777777" w:rsidTr="00EF5532">
        <w:trPr>
          <w:jc w:val="center"/>
        </w:trPr>
        <w:tc>
          <w:tcPr>
            <w:tcW w:w="1577" w:type="dxa"/>
            <w:vMerge w:val="restart"/>
            <w:vAlign w:val="center"/>
          </w:tcPr>
          <w:p w14:paraId="109800F6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August, 2025</w:t>
            </w:r>
          </w:p>
        </w:tc>
        <w:tc>
          <w:tcPr>
            <w:tcW w:w="899" w:type="dxa"/>
            <w:vAlign w:val="center"/>
          </w:tcPr>
          <w:p w14:paraId="3269943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1-2</w:t>
            </w:r>
          </w:p>
        </w:tc>
        <w:tc>
          <w:tcPr>
            <w:tcW w:w="3267" w:type="dxa"/>
            <w:vAlign w:val="center"/>
          </w:tcPr>
          <w:p w14:paraId="1767DA5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062F5B8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02</w:t>
            </w:r>
          </w:p>
        </w:tc>
        <w:tc>
          <w:tcPr>
            <w:tcW w:w="1275" w:type="dxa"/>
            <w:vAlign w:val="center"/>
          </w:tcPr>
          <w:p w14:paraId="61D7E8F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 w:val="restart"/>
            <w:vAlign w:val="center"/>
          </w:tcPr>
          <w:p w14:paraId="4D6141B4" w14:textId="60A6D1E3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*</w:t>
            </w:r>
            <w:r w:rsidR="009A44A8">
              <w:rPr>
                <w:rFonts w:cs="Times New Roman"/>
                <w:sz w:val="28"/>
                <w:szCs w:val="28"/>
              </w:rPr>
              <w:t>*</w:t>
            </w:r>
            <w:r w:rsidRPr="00EF5532">
              <w:rPr>
                <w:rFonts w:cs="Times New Roman"/>
                <w:sz w:val="28"/>
                <w:szCs w:val="28"/>
              </w:rPr>
              <w:t>Commencement of Odd Semester Class</w:t>
            </w:r>
          </w:p>
          <w:p w14:paraId="27226B83" w14:textId="7ACEEC1F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*</w:t>
            </w:r>
            <w:r w:rsidR="009A44A8">
              <w:rPr>
                <w:rFonts w:cs="Times New Roman"/>
                <w:sz w:val="28"/>
                <w:szCs w:val="28"/>
              </w:rPr>
              <w:t>*</w:t>
            </w:r>
            <w:r w:rsidRPr="00EF5532">
              <w:rPr>
                <w:rFonts w:cs="Times New Roman"/>
                <w:sz w:val="28"/>
                <w:szCs w:val="28"/>
              </w:rPr>
              <w:t>Induction Program for Odd Semester Students</w:t>
            </w:r>
          </w:p>
          <w:p w14:paraId="331052A6" w14:textId="6F45485C" w:rsidR="00EF5532" w:rsidRPr="00EF5532" w:rsidRDefault="00EF5532" w:rsidP="0014542E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*</w:t>
            </w:r>
            <w:r w:rsidR="009A44A8">
              <w:rPr>
                <w:rFonts w:cs="Times New Roman"/>
                <w:sz w:val="28"/>
                <w:szCs w:val="28"/>
              </w:rPr>
              <w:t>*</w:t>
            </w:r>
            <w:r w:rsidRPr="00EF5532">
              <w:rPr>
                <w:rFonts w:cs="Times New Roman"/>
                <w:sz w:val="28"/>
                <w:szCs w:val="28"/>
              </w:rPr>
              <w:t>Commemoration of College Foundation Day</w:t>
            </w:r>
          </w:p>
        </w:tc>
      </w:tr>
      <w:tr w:rsidR="00EF5532" w:rsidRPr="00EF5532" w14:paraId="5DD0DCD1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60AF744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460D1CA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3267" w:type="dxa"/>
            <w:vAlign w:val="center"/>
          </w:tcPr>
          <w:p w14:paraId="0011812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3A953F8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0AB360B6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1E91E37C" w14:textId="4A377A72" w:rsidR="00EF5532" w:rsidRPr="00EF5532" w:rsidRDefault="00EF5532" w:rsidP="0014542E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31A82E1D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30B436C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0CA69656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4-9</w:t>
            </w:r>
          </w:p>
        </w:tc>
        <w:tc>
          <w:tcPr>
            <w:tcW w:w="3267" w:type="dxa"/>
            <w:vAlign w:val="center"/>
          </w:tcPr>
          <w:p w14:paraId="6DE2287F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18388660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06</w:t>
            </w:r>
          </w:p>
        </w:tc>
        <w:tc>
          <w:tcPr>
            <w:tcW w:w="1275" w:type="dxa"/>
            <w:vAlign w:val="center"/>
          </w:tcPr>
          <w:p w14:paraId="4B87DCA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3627D877" w14:textId="3A8ECD3F" w:rsidR="00EF5532" w:rsidRPr="00EF5532" w:rsidRDefault="00EF5532" w:rsidP="0014542E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406A78F3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1BFDE30F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75FC65B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10</w:t>
            </w:r>
          </w:p>
        </w:tc>
        <w:tc>
          <w:tcPr>
            <w:tcW w:w="3267" w:type="dxa"/>
            <w:vAlign w:val="center"/>
          </w:tcPr>
          <w:p w14:paraId="6ED7820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5CA3873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0887A9B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5785BB2C" w14:textId="00262F31" w:rsidR="00EF5532" w:rsidRPr="00EF5532" w:rsidRDefault="00EF5532" w:rsidP="0014542E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14C2BCF5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4FAEE6A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03D48A5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11-14</w:t>
            </w:r>
          </w:p>
        </w:tc>
        <w:tc>
          <w:tcPr>
            <w:tcW w:w="3267" w:type="dxa"/>
            <w:vAlign w:val="center"/>
          </w:tcPr>
          <w:p w14:paraId="0BCBD90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265124C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04</w:t>
            </w:r>
          </w:p>
        </w:tc>
        <w:tc>
          <w:tcPr>
            <w:tcW w:w="1275" w:type="dxa"/>
            <w:vAlign w:val="center"/>
          </w:tcPr>
          <w:p w14:paraId="11FCB43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269A9E97" w14:textId="0E7F235B" w:rsidR="00EF5532" w:rsidRPr="00EF5532" w:rsidRDefault="00EF5532" w:rsidP="0014542E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300E55B0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0DD7BC0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285514C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15</w:t>
            </w:r>
          </w:p>
        </w:tc>
        <w:tc>
          <w:tcPr>
            <w:tcW w:w="3267" w:type="dxa"/>
            <w:vAlign w:val="center"/>
          </w:tcPr>
          <w:p w14:paraId="630B3E5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Independence Day</w:t>
            </w:r>
          </w:p>
        </w:tc>
        <w:tc>
          <w:tcPr>
            <w:tcW w:w="1290" w:type="dxa"/>
            <w:vAlign w:val="center"/>
          </w:tcPr>
          <w:p w14:paraId="4164130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373A076C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483B8FF4" w14:textId="75D3329A" w:rsidR="00EF5532" w:rsidRPr="00EF5532" w:rsidRDefault="00EF5532" w:rsidP="0014542E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1A5EF763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30FA16C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0549BCD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16</w:t>
            </w:r>
          </w:p>
        </w:tc>
        <w:tc>
          <w:tcPr>
            <w:tcW w:w="3267" w:type="dxa"/>
            <w:vAlign w:val="center"/>
          </w:tcPr>
          <w:p w14:paraId="78DD91E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67339EB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1275" w:type="dxa"/>
            <w:vAlign w:val="center"/>
          </w:tcPr>
          <w:p w14:paraId="425DA5A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1DA9E911" w14:textId="32E67495" w:rsidR="00EF5532" w:rsidRPr="00EF5532" w:rsidRDefault="00EF5532" w:rsidP="0014542E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1A5DC0C6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48454C0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2581C7A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17</w:t>
            </w:r>
          </w:p>
        </w:tc>
        <w:tc>
          <w:tcPr>
            <w:tcW w:w="3267" w:type="dxa"/>
            <w:vAlign w:val="center"/>
          </w:tcPr>
          <w:p w14:paraId="7ED57D8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5F3E7E4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7B7F9E4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69E89309" w14:textId="19725DE0" w:rsidR="00EF5532" w:rsidRPr="00EF5532" w:rsidRDefault="00EF5532" w:rsidP="0014542E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2A0B6BEB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19B9331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70EAA870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18-23</w:t>
            </w:r>
          </w:p>
        </w:tc>
        <w:tc>
          <w:tcPr>
            <w:tcW w:w="3267" w:type="dxa"/>
            <w:vAlign w:val="center"/>
          </w:tcPr>
          <w:p w14:paraId="754CC6C6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1D727DF6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06</w:t>
            </w:r>
          </w:p>
        </w:tc>
        <w:tc>
          <w:tcPr>
            <w:tcW w:w="1275" w:type="dxa"/>
            <w:vAlign w:val="center"/>
          </w:tcPr>
          <w:p w14:paraId="4C570CB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4290048D" w14:textId="73EE3DA1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1B93DAF3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1337CFE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5F30310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24</w:t>
            </w:r>
          </w:p>
        </w:tc>
        <w:tc>
          <w:tcPr>
            <w:tcW w:w="3267" w:type="dxa"/>
            <w:vAlign w:val="center"/>
          </w:tcPr>
          <w:p w14:paraId="56D5BE6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60F6154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5B9A8CBF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53165A5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26D65828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124369F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3F45838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25</w:t>
            </w:r>
          </w:p>
        </w:tc>
        <w:tc>
          <w:tcPr>
            <w:tcW w:w="3267" w:type="dxa"/>
            <w:vAlign w:val="center"/>
          </w:tcPr>
          <w:p w14:paraId="68D36E2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Tirubhav Tithi of Sri Sri Shankardev</w:t>
            </w:r>
          </w:p>
        </w:tc>
        <w:tc>
          <w:tcPr>
            <w:tcW w:w="1290" w:type="dxa"/>
            <w:vAlign w:val="center"/>
          </w:tcPr>
          <w:p w14:paraId="1235395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1EE5856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663BFFEF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470E9396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0800B25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1DC5F20C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26-30</w:t>
            </w:r>
          </w:p>
        </w:tc>
        <w:tc>
          <w:tcPr>
            <w:tcW w:w="3267" w:type="dxa"/>
            <w:vAlign w:val="center"/>
          </w:tcPr>
          <w:p w14:paraId="4DE36C4F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28BEE426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05</w:t>
            </w:r>
          </w:p>
        </w:tc>
        <w:tc>
          <w:tcPr>
            <w:tcW w:w="1275" w:type="dxa"/>
            <w:vAlign w:val="center"/>
          </w:tcPr>
          <w:p w14:paraId="3E434A4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3685D37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423EAD07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1540B80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6EE1033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31</w:t>
            </w:r>
          </w:p>
        </w:tc>
        <w:tc>
          <w:tcPr>
            <w:tcW w:w="3267" w:type="dxa"/>
            <w:vAlign w:val="center"/>
          </w:tcPr>
          <w:p w14:paraId="4946306C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24BC836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6F0A4DB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7954B8B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423A134B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7980C51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5C155A7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267" w:type="dxa"/>
            <w:vAlign w:val="center"/>
          </w:tcPr>
          <w:p w14:paraId="3A3B9AA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TOTAL</w:t>
            </w:r>
          </w:p>
        </w:tc>
        <w:tc>
          <w:tcPr>
            <w:tcW w:w="1290" w:type="dxa"/>
            <w:vAlign w:val="center"/>
          </w:tcPr>
          <w:p w14:paraId="1BA917A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24</w:t>
            </w:r>
          </w:p>
        </w:tc>
        <w:tc>
          <w:tcPr>
            <w:tcW w:w="1275" w:type="dxa"/>
            <w:vAlign w:val="center"/>
          </w:tcPr>
          <w:p w14:paraId="40FDBF8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2852" w:type="dxa"/>
            <w:vMerge/>
            <w:vAlign w:val="center"/>
          </w:tcPr>
          <w:p w14:paraId="61A99806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360AB091" w14:textId="77777777" w:rsidTr="00EF5532">
        <w:trPr>
          <w:jc w:val="center"/>
        </w:trPr>
        <w:tc>
          <w:tcPr>
            <w:tcW w:w="1577" w:type="dxa"/>
            <w:vMerge w:val="restart"/>
            <w:vAlign w:val="center"/>
          </w:tcPr>
          <w:p w14:paraId="4902FA6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September, 2025</w:t>
            </w:r>
          </w:p>
        </w:tc>
        <w:tc>
          <w:tcPr>
            <w:tcW w:w="899" w:type="dxa"/>
            <w:vAlign w:val="center"/>
          </w:tcPr>
          <w:p w14:paraId="124D8A0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1-6</w:t>
            </w:r>
          </w:p>
        </w:tc>
        <w:tc>
          <w:tcPr>
            <w:tcW w:w="3267" w:type="dxa"/>
            <w:vAlign w:val="center"/>
          </w:tcPr>
          <w:p w14:paraId="43B4058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6C44081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06</w:t>
            </w:r>
          </w:p>
        </w:tc>
        <w:tc>
          <w:tcPr>
            <w:tcW w:w="1275" w:type="dxa"/>
            <w:vAlign w:val="center"/>
          </w:tcPr>
          <w:p w14:paraId="08F75F9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 w:val="restart"/>
            <w:vAlign w:val="center"/>
          </w:tcPr>
          <w:p w14:paraId="01EE0867" w14:textId="10A68E1E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*</w:t>
            </w:r>
            <w:r w:rsidR="009A44A8">
              <w:rPr>
                <w:rFonts w:cs="Times New Roman"/>
                <w:sz w:val="28"/>
                <w:szCs w:val="28"/>
              </w:rPr>
              <w:t>*</w:t>
            </w:r>
            <w:r w:rsidRPr="00EF5532">
              <w:rPr>
                <w:rFonts w:cs="Times New Roman"/>
                <w:sz w:val="28"/>
                <w:szCs w:val="28"/>
              </w:rPr>
              <w:t>Fresher’s Social</w:t>
            </w:r>
          </w:p>
          <w:p w14:paraId="23C4FB9C" w14:textId="5C7F09C4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*</w:t>
            </w:r>
            <w:r w:rsidR="009A44A8">
              <w:rPr>
                <w:rFonts w:cs="Times New Roman"/>
                <w:sz w:val="28"/>
                <w:szCs w:val="28"/>
              </w:rPr>
              <w:t>*</w:t>
            </w:r>
            <w:r w:rsidRPr="00EF5532">
              <w:rPr>
                <w:rFonts w:cs="Times New Roman"/>
                <w:sz w:val="28"/>
                <w:szCs w:val="28"/>
              </w:rPr>
              <w:t>LCBCSU Elections</w:t>
            </w:r>
          </w:p>
          <w:p w14:paraId="151A891C" w14:textId="1B746CCF" w:rsidR="00EF5532" w:rsidRPr="00EF5532" w:rsidRDefault="00EF5532" w:rsidP="00442A95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*</w:t>
            </w:r>
            <w:r w:rsidR="009A44A8">
              <w:rPr>
                <w:rFonts w:cs="Times New Roman"/>
                <w:sz w:val="28"/>
                <w:szCs w:val="28"/>
              </w:rPr>
              <w:t>*</w:t>
            </w:r>
            <w:r w:rsidRPr="00EF5532">
              <w:rPr>
                <w:rFonts w:cs="Times New Roman"/>
                <w:sz w:val="28"/>
                <w:szCs w:val="28"/>
              </w:rPr>
              <w:t>Commencement of 1st Sessional Examination</w:t>
            </w:r>
          </w:p>
        </w:tc>
      </w:tr>
      <w:tr w:rsidR="00EF5532" w:rsidRPr="00EF5532" w14:paraId="264FC3F3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532489C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3BC5C49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7</w:t>
            </w:r>
          </w:p>
        </w:tc>
        <w:tc>
          <w:tcPr>
            <w:tcW w:w="3267" w:type="dxa"/>
            <w:vAlign w:val="center"/>
          </w:tcPr>
          <w:p w14:paraId="2D1300D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4D14E05F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34F07E4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0929DEAA" w14:textId="73A7A83C" w:rsidR="00EF5532" w:rsidRPr="00EF5532" w:rsidRDefault="00EF5532" w:rsidP="00442A95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0A2E3905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5D1D10D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3F1C514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8-11</w:t>
            </w:r>
          </w:p>
        </w:tc>
        <w:tc>
          <w:tcPr>
            <w:tcW w:w="3267" w:type="dxa"/>
            <w:vAlign w:val="center"/>
          </w:tcPr>
          <w:p w14:paraId="3C67526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62D1476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04</w:t>
            </w:r>
          </w:p>
        </w:tc>
        <w:tc>
          <w:tcPr>
            <w:tcW w:w="1275" w:type="dxa"/>
            <w:vAlign w:val="center"/>
          </w:tcPr>
          <w:p w14:paraId="11AD42A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3EE24999" w14:textId="106E26F4" w:rsidR="00EF5532" w:rsidRPr="00EF5532" w:rsidRDefault="00EF5532" w:rsidP="00442A95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0A75D32F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2A4E1E6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11F127F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12</w:t>
            </w:r>
          </w:p>
        </w:tc>
        <w:tc>
          <w:tcPr>
            <w:tcW w:w="3267" w:type="dxa"/>
            <w:vAlign w:val="center"/>
          </w:tcPr>
          <w:p w14:paraId="6B97F53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Tirubhav Tithi of Sri Sri Madhavdev</w:t>
            </w:r>
          </w:p>
        </w:tc>
        <w:tc>
          <w:tcPr>
            <w:tcW w:w="1290" w:type="dxa"/>
            <w:vAlign w:val="center"/>
          </w:tcPr>
          <w:p w14:paraId="3FA6424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684A543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068DD6CB" w14:textId="26D26919" w:rsidR="00EF5532" w:rsidRPr="00EF5532" w:rsidRDefault="00EF5532" w:rsidP="00442A95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469C62D2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653376B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025DE64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13</w:t>
            </w:r>
          </w:p>
        </w:tc>
        <w:tc>
          <w:tcPr>
            <w:tcW w:w="3267" w:type="dxa"/>
            <w:vAlign w:val="center"/>
          </w:tcPr>
          <w:p w14:paraId="67581A8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39FF1DC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1275" w:type="dxa"/>
            <w:vAlign w:val="center"/>
          </w:tcPr>
          <w:p w14:paraId="0B26B05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6646D669" w14:textId="592DAAED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2DFB3F01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7887E29C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100D7016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14</w:t>
            </w:r>
          </w:p>
        </w:tc>
        <w:tc>
          <w:tcPr>
            <w:tcW w:w="3267" w:type="dxa"/>
            <w:vAlign w:val="center"/>
          </w:tcPr>
          <w:p w14:paraId="6E91C7B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Sunday/ Janmastomi</w:t>
            </w:r>
          </w:p>
        </w:tc>
        <w:tc>
          <w:tcPr>
            <w:tcW w:w="1290" w:type="dxa"/>
            <w:vAlign w:val="center"/>
          </w:tcPr>
          <w:p w14:paraId="69A8B65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0868EED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3C9EAA6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57C3BBEB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1AACD53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737B8BB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15-20</w:t>
            </w:r>
          </w:p>
        </w:tc>
        <w:tc>
          <w:tcPr>
            <w:tcW w:w="3267" w:type="dxa"/>
            <w:vAlign w:val="center"/>
          </w:tcPr>
          <w:p w14:paraId="65ACFB2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382BB5D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06</w:t>
            </w:r>
          </w:p>
        </w:tc>
        <w:tc>
          <w:tcPr>
            <w:tcW w:w="1275" w:type="dxa"/>
            <w:vAlign w:val="center"/>
          </w:tcPr>
          <w:p w14:paraId="7FEC25E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2176706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2BEEE40B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0B0D1AA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10C49BA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21</w:t>
            </w:r>
          </w:p>
        </w:tc>
        <w:tc>
          <w:tcPr>
            <w:tcW w:w="3267" w:type="dxa"/>
            <w:vAlign w:val="center"/>
          </w:tcPr>
          <w:p w14:paraId="619398A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7655043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36902E0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544310F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4D255F69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06AF4DB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0E445506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22-27</w:t>
            </w:r>
          </w:p>
        </w:tc>
        <w:tc>
          <w:tcPr>
            <w:tcW w:w="3267" w:type="dxa"/>
            <w:vAlign w:val="center"/>
          </w:tcPr>
          <w:p w14:paraId="6E7E72DC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04095E2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06</w:t>
            </w:r>
          </w:p>
        </w:tc>
        <w:tc>
          <w:tcPr>
            <w:tcW w:w="1275" w:type="dxa"/>
            <w:vAlign w:val="center"/>
          </w:tcPr>
          <w:p w14:paraId="766DDE4C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6FF60B8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4AEB2F97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2DCA147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3C80D4F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28</w:t>
            </w:r>
          </w:p>
        </w:tc>
        <w:tc>
          <w:tcPr>
            <w:tcW w:w="3267" w:type="dxa"/>
            <w:vAlign w:val="center"/>
          </w:tcPr>
          <w:p w14:paraId="3577654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4075CC5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022D9E4C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2B1E77E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75407EC6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3B8D8DB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4081B756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29-30</w:t>
            </w:r>
          </w:p>
        </w:tc>
        <w:tc>
          <w:tcPr>
            <w:tcW w:w="3267" w:type="dxa"/>
            <w:vAlign w:val="center"/>
          </w:tcPr>
          <w:p w14:paraId="4B6337A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Durga Puja</w:t>
            </w:r>
          </w:p>
        </w:tc>
        <w:tc>
          <w:tcPr>
            <w:tcW w:w="1290" w:type="dxa"/>
            <w:vAlign w:val="center"/>
          </w:tcPr>
          <w:p w14:paraId="385A101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72279B0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02</w:t>
            </w:r>
          </w:p>
        </w:tc>
        <w:tc>
          <w:tcPr>
            <w:tcW w:w="2852" w:type="dxa"/>
            <w:vMerge/>
            <w:vAlign w:val="center"/>
          </w:tcPr>
          <w:p w14:paraId="7472DAC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1E15C2CC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464C7AD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7F10C51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267" w:type="dxa"/>
            <w:vAlign w:val="center"/>
          </w:tcPr>
          <w:p w14:paraId="41661EC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TOTAL</w:t>
            </w:r>
          </w:p>
        </w:tc>
        <w:tc>
          <w:tcPr>
            <w:tcW w:w="1290" w:type="dxa"/>
            <w:vAlign w:val="center"/>
          </w:tcPr>
          <w:p w14:paraId="05B6C7D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23</w:t>
            </w:r>
          </w:p>
        </w:tc>
        <w:tc>
          <w:tcPr>
            <w:tcW w:w="1275" w:type="dxa"/>
            <w:vAlign w:val="center"/>
          </w:tcPr>
          <w:p w14:paraId="501CD13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07</w:t>
            </w:r>
          </w:p>
        </w:tc>
        <w:tc>
          <w:tcPr>
            <w:tcW w:w="2852" w:type="dxa"/>
            <w:vMerge w:val="restart"/>
            <w:vAlign w:val="center"/>
          </w:tcPr>
          <w:p w14:paraId="38883FDA" w14:textId="77777777" w:rsidR="00EF5532" w:rsidRDefault="009A44A8" w:rsidP="00C371D4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**Interdisciplinary Activity</w:t>
            </w:r>
          </w:p>
          <w:p w14:paraId="7C9292C6" w14:textId="1C521DDA" w:rsidR="009A44A8" w:rsidRPr="00EF5532" w:rsidRDefault="009A44A8" w:rsidP="00C371D4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1545C434" w14:textId="77777777" w:rsidTr="00EF5532">
        <w:trPr>
          <w:jc w:val="center"/>
        </w:trPr>
        <w:tc>
          <w:tcPr>
            <w:tcW w:w="1577" w:type="dxa"/>
            <w:vMerge w:val="restart"/>
            <w:vAlign w:val="center"/>
          </w:tcPr>
          <w:p w14:paraId="43DED22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October, 2025</w:t>
            </w:r>
          </w:p>
        </w:tc>
        <w:tc>
          <w:tcPr>
            <w:tcW w:w="899" w:type="dxa"/>
            <w:vAlign w:val="center"/>
          </w:tcPr>
          <w:p w14:paraId="56318F1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1-6</w:t>
            </w:r>
          </w:p>
        </w:tc>
        <w:tc>
          <w:tcPr>
            <w:tcW w:w="3267" w:type="dxa"/>
            <w:vAlign w:val="center"/>
          </w:tcPr>
          <w:p w14:paraId="464B4C8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Durga Puja/ Gandhi Jayanti/ Janmotsav of Sri Sri Shankardev/ Lakshmi Puja</w:t>
            </w:r>
          </w:p>
        </w:tc>
        <w:tc>
          <w:tcPr>
            <w:tcW w:w="1290" w:type="dxa"/>
            <w:vAlign w:val="center"/>
          </w:tcPr>
          <w:p w14:paraId="51C3DBD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61D4B5A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06</w:t>
            </w:r>
          </w:p>
        </w:tc>
        <w:tc>
          <w:tcPr>
            <w:tcW w:w="2852" w:type="dxa"/>
            <w:vMerge/>
            <w:vAlign w:val="center"/>
          </w:tcPr>
          <w:p w14:paraId="384A4BAB" w14:textId="3FC1FEF1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7F843674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3084B3A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6DEC6F9F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7-11</w:t>
            </w:r>
          </w:p>
        </w:tc>
        <w:tc>
          <w:tcPr>
            <w:tcW w:w="3267" w:type="dxa"/>
            <w:vAlign w:val="center"/>
          </w:tcPr>
          <w:p w14:paraId="228306D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17A97B0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05</w:t>
            </w:r>
          </w:p>
        </w:tc>
        <w:tc>
          <w:tcPr>
            <w:tcW w:w="1275" w:type="dxa"/>
            <w:vAlign w:val="center"/>
          </w:tcPr>
          <w:p w14:paraId="5BE1CC7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006D633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0CA70975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0E29FB8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7BA4158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12</w:t>
            </w:r>
          </w:p>
        </w:tc>
        <w:tc>
          <w:tcPr>
            <w:tcW w:w="3267" w:type="dxa"/>
            <w:vAlign w:val="center"/>
          </w:tcPr>
          <w:p w14:paraId="60DADCE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475A0D6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64C0B65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502092A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1E8B300D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7F22797C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689B7BC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13-17</w:t>
            </w:r>
          </w:p>
        </w:tc>
        <w:tc>
          <w:tcPr>
            <w:tcW w:w="3267" w:type="dxa"/>
            <w:vAlign w:val="center"/>
          </w:tcPr>
          <w:p w14:paraId="2FE8C40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0FB543F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05</w:t>
            </w:r>
          </w:p>
        </w:tc>
        <w:tc>
          <w:tcPr>
            <w:tcW w:w="1275" w:type="dxa"/>
            <w:vAlign w:val="center"/>
          </w:tcPr>
          <w:p w14:paraId="37FD4B80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0B462F2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58BE837B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5CBF307F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2DB466CF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18</w:t>
            </w:r>
          </w:p>
        </w:tc>
        <w:tc>
          <w:tcPr>
            <w:tcW w:w="3267" w:type="dxa"/>
            <w:vAlign w:val="center"/>
          </w:tcPr>
          <w:p w14:paraId="7CD8D18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Kati Bihu</w:t>
            </w:r>
          </w:p>
        </w:tc>
        <w:tc>
          <w:tcPr>
            <w:tcW w:w="1290" w:type="dxa"/>
            <w:vAlign w:val="center"/>
          </w:tcPr>
          <w:p w14:paraId="24EB79C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78AB3DEC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5C739240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7AE806AD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1FC6E48C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2C3A80B0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19</w:t>
            </w:r>
          </w:p>
        </w:tc>
        <w:tc>
          <w:tcPr>
            <w:tcW w:w="3267" w:type="dxa"/>
            <w:vAlign w:val="center"/>
          </w:tcPr>
          <w:p w14:paraId="5B67B1C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341B46C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157812D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3A76CEC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5ACE8812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32551F3F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069C8C3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20</w:t>
            </w:r>
          </w:p>
        </w:tc>
        <w:tc>
          <w:tcPr>
            <w:tcW w:w="3267" w:type="dxa"/>
            <w:vAlign w:val="center"/>
          </w:tcPr>
          <w:p w14:paraId="3EBC6CD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Kali Puja</w:t>
            </w:r>
          </w:p>
        </w:tc>
        <w:tc>
          <w:tcPr>
            <w:tcW w:w="1290" w:type="dxa"/>
            <w:vAlign w:val="center"/>
          </w:tcPr>
          <w:p w14:paraId="5DA7E01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0C4D0C2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02D9062C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2B8722C6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4046FC5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7E4AC83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21-25</w:t>
            </w:r>
          </w:p>
        </w:tc>
        <w:tc>
          <w:tcPr>
            <w:tcW w:w="3267" w:type="dxa"/>
            <w:vAlign w:val="center"/>
          </w:tcPr>
          <w:p w14:paraId="15EF5ABF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1A78FB9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05</w:t>
            </w:r>
          </w:p>
        </w:tc>
        <w:tc>
          <w:tcPr>
            <w:tcW w:w="1275" w:type="dxa"/>
            <w:vAlign w:val="center"/>
          </w:tcPr>
          <w:p w14:paraId="2E57F3FF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7F383CF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067EA276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7A4DE05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18A5593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26</w:t>
            </w:r>
          </w:p>
        </w:tc>
        <w:tc>
          <w:tcPr>
            <w:tcW w:w="3267" w:type="dxa"/>
            <w:vAlign w:val="center"/>
          </w:tcPr>
          <w:p w14:paraId="1A5BFED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564BC3CF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33A3D04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2E79820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3393B5F4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432B40C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6D60660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27-31</w:t>
            </w:r>
          </w:p>
        </w:tc>
        <w:tc>
          <w:tcPr>
            <w:tcW w:w="3267" w:type="dxa"/>
            <w:vAlign w:val="center"/>
          </w:tcPr>
          <w:p w14:paraId="26364D8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0C48A54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05</w:t>
            </w:r>
          </w:p>
        </w:tc>
        <w:tc>
          <w:tcPr>
            <w:tcW w:w="1275" w:type="dxa"/>
            <w:vAlign w:val="center"/>
          </w:tcPr>
          <w:p w14:paraId="59F99D50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5814DDF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46F625F5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44B82316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6726EDD6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267" w:type="dxa"/>
            <w:vAlign w:val="center"/>
          </w:tcPr>
          <w:p w14:paraId="5B7F2BB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TOTAL</w:t>
            </w:r>
          </w:p>
        </w:tc>
        <w:tc>
          <w:tcPr>
            <w:tcW w:w="1290" w:type="dxa"/>
            <w:vAlign w:val="center"/>
          </w:tcPr>
          <w:p w14:paraId="38BC164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1275" w:type="dxa"/>
            <w:vAlign w:val="center"/>
          </w:tcPr>
          <w:p w14:paraId="22B011C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2852" w:type="dxa"/>
            <w:vMerge/>
            <w:vAlign w:val="center"/>
          </w:tcPr>
          <w:p w14:paraId="57A7445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25EC42BE" w14:textId="77777777" w:rsidTr="00EF5532">
        <w:trPr>
          <w:jc w:val="center"/>
        </w:trPr>
        <w:tc>
          <w:tcPr>
            <w:tcW w:w="1577" w:type="dxa"/>
            <w:vMerge w:val="restart"/>
            <w:vAlign w:val="center"/>
          </w:tcPr>
          <w:p w14:paraId="6C1B0C1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November, 2025</w:t>
            </w:r>
          </w:p>
        </w:tc>
        <w:tc>
          <w:tcPr>
            <w:tcW w:w="899" w:type="dxa"/>
            <w:vAlign w:val="center"/>
          </w:tcPr>
          <w:p w14:paraId="64AC5B6C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3267" w:type="dxa"/>
            <w:vAlign w:val="center"/>
          </w:tcPr>
          <w:p w14:paraId="433C2290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7506D07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1275" w:type="dxa"/>
            <w:vAlign w:val="center"/>
          </w:tcPr>
          <w:p w14:paraId="2178637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 w:val="restart"/>
            <w:vAlign w:val="center"/>
          </w:tcPr>
          <w:p w14:paraId="52A9577D" w14:textId="5AEC2B29" w:rsidR="00EF5532" w:rsidRDefault="00EF5532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* </w:t>
            </w:r>
            <w:r w:rsidR="009A44A8">
              <w:rPr>
                <w:rFonts w:cs="Times New Roman"/>
                <w:sz w:val="28"/>
                <w:szCs w:val="28"/>
              </w:rPr>
              <w:t>Inauguration of Wall Magazine on Zubeen Garg</w:t>
            </w:r>
          </w:p>
          <w:p w14:paraId="1452BBD8" w14:textId="77777777" w:rsidR="00EF5532" w:rsidRDefault="00EF5532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*</w:t>
            </w:r>
            <w:r w:rsidRPr="00EF5532">
              <w:rPr>
                <w:rFonts w:cs="Times New Roman"/>
                <w:sz w:val="28"/>
                <w:szCs w:val="28"/>
              </w:rPr>
              <w:t>Commencement of Odd-End Semester Examination</w:t>
            </w:r>
          </w:p>
          <w:p w14:paraId="7537922F" w14:textId="3058544C" w:rsidR="009A44A8" w:rsidRDefault="00EF5532" w:rsidP="009A44A8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*</w:t>
            </w:r>
            <w:r w:rsidR="009A44A8">
              <w:rPr>
                <w:rFonts w:cs="Times New Roman"/>
                <w:sz w:val="28"/>
                <w:szCs w:val="28"/>
              </w:rPr>
              <w:t xml:space="preserve">Sjt Ajay Biswas was felicitated </w:t>
            </w:r>
            <w:r w:rsidR="008D4768">
              <w:rPr>
                <w:rFonts w:cs="Times New Roman"/>
                <w:sz w:val="28"/>
                <w:szCs w:val="28"/>
              </w:rPr>
              <w:t>in his 100</w:t>
            </w:r>
            <w:r w:rsidR="008D4768" w:rsidRPr="008D4768">
              <w:rPr>
                <w:rFonts w:cs="Times New Roman"/>
                <w:sz w:val="28"/>
                <w:szCs w:val="28"/>
                <w:vertAlign w:val="superscript"/>
              </w:rPr>
              <w:t>th</w:t>
            </w:r>
            <w:r w:rsidR="008D4768">
              <w:rPr>
                <w:rFonts w:cs="Times New Roman"/>
                <w:sz w:val="28"/>
                <w:szCs w:val="28"/>
              </w:rPr>
              <w:t xml:space="preserve"> birthday</w:t>
            </w:r>
          </w:p>
          <w:p w14:paraId="5EB4FFDC" w14:textId="4F93D3C5" w:rsidR="008D4768" w:rsidRPr="00EF5532" w:rsidRDefault="008D4768" w:rsidP="009A44A8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*Lecture Programme organized on Rewriting Public Culture: A Historical lens on Assam’s Mobile Theatre</w:t>
            </w:r>
          </w:p>
          <w:p w14:paraId="228D6870" w14:textId="3140A1A2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2972940D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73C9336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08C537E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3267" w:type="dxa"/>
            <w:vAlign w:val="center"/>
          </w:tcPr>
          <w:p w14:paraId="10FF6CB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31FA9EB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76A7C47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1D282DD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2DCB59CC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2BA68A7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2F1BE076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3-4</w:t>
            </w:r>
          </w:p>
        </w:tc>
        <w:tc>
          <w:tcPr>
            <w:tcW w:w="3267" w:type="dxa"/>
            <w:vAlign w:val="center"/>
          </w:tcPr>
          <w:p w14:paraId="5B7EDCC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2CE92DF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02</w:t>
            </w:r>
          </w:p>
        </w:tc>
        <w:tc>
          <w:tcPr>
            <w:tcW w:w="1275" w:type="dxa"/>
            <w:vAlign w:val="center"/>
          </w:tcPr>
          <w:p w14:paraId="08961F60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023E5EE6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4D0F4695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6D40C27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6870905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3267" w:type="dxa"/>
            <w:vAlign w:val="center"/>
          </w:tcPr>
          <w:p w14:paraId="415F30D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Guru Nanak’s Birthday</w:t>
            </w:r>
          </w:p>
        </w:tc>
        <w:tc>
          <w:tcPr>
            <w:tcW w:w="1290" w:type="dxa"/>
            <w:vAlign w:val="center"/>
          </w:tcPr>
          <w:p w14:paraId="7BE1F8B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270F059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0656DAA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09FE1969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5E139D0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317B88F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6-8</w:t>
            </w:r>
          </w:p>
        </w:tc>
        <w:tc>
          <w:tcPr>
            <w:tcW w:w="3267" w:type="dxa"/>
            <w:vAlign w:val="center"/>
          </w:tcPr>
          <w:p w14:paraId="6B41E50F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59FD6A4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03</w:t>
            </w:r>
          </w:p>
        </w:tc>
        <w:tc>
          <w:tcPr>
            <w:tcW w:w="1275" w:type="dxa"/>
            <w:vAlign w:val="center"/>
          </w:tcPr>
          <w:p w14:paraId="69E3337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4C3AE20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65F8E721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7421961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47875B4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9</w:t>
            </w:r>
          </w:p>
        </w:tc>
        <w:tc>
          <w:tcPr>
            <w:tcW w:w="3267" w:type="dxa"/>
            <w:vAlign w:val="center"/>
          </w:tcPr>
          <w:p w14:paraId="2EC6715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0DF5E9D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2E17FC60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6939B59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08D840D0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18C7C57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42EE3B7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10-15</w:t>
            </w:r>
          </w:p>
        </w:tc>
        <w:tc>
          <w:tcPr>
            <w:tcW w:w="3267" w:type="dxa"/>
            <w:vAlign w:val="center"/>
          </w:tcPr>
          <w:p w14:paraId="486C460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7CC6854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06</w:t>
            </w:r>
          </w:p>
        </w:tc>
        <w:tc>
          <w:tcPr>
            <w:tcW w:w="1275" w:type="dxa"/>
            <w:vAlign w:val="center"/>
          </w:tcPr>
          <w:p w14:paraId="66F3EAB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3680DE2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5A02BBA7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6B3B249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56F74ABC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16</w:t>
            </w:r>
          </w:p>
        </w:tc>
        <w:tc>
          <w:tcPr>
            <w:tcW w:w="3267" w:type="dxa"/>
            <w:vAlign w:val="center"/>
          </w:tcPr>
          <w:p w14:paraId="67FAE9A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1FE1D5C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35D3ED2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1E3E605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131C23C2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35E5CB8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4BBE26C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17-22</w:t>
            </w:r>
          </w:p>
        </w:tc>
        <w:tc>
          <w:tcPr>
            <w:tcW w:w="3267" w:type="dxa"/>
            <w:vAlign w:val="center"/>
          </w:tcPr>
          <w:p w14:paraId="58E187B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5F213E6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06</w:t>
            </w:r>
          </w:p>
        </w:tc>
        <w:tc>
          <w:tcPr>
            <w:tcW w:w="1275" w:type="dxa"/>
            <w:vAlign w:val="center"/>
          </w:tcPr>
          <w:p w14:paraId="19636F4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16B0AE5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73658AE6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3994842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119E61E6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23</w:t>
            </w:r>
          </w:p>
        </w:tc>
        <w:tc>
          <w:tcPr>
            <w:tcW w:w="3267" w:type="dxa"/>
            <w:vAlign w:val="center"/>
          </w:tcPr>
          <w:p w14:paraId="041E81F6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216C5FD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55A5415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3FC7E9E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7C1E5C5A" w14:textId="77777777" w:rsidTr="00EF5532">
        <w:trPr>
          <w:trHeight w:val="251"/>
          <w:jc w:val="center"/>
        </w:trPr>
        <w:tc>
          <w:tcPr>
            <w:tcW w:w="1577" w:type="dxa"/>
            <w:vMerge/>
            <w:vAlign w:val="center"/>
          </w:tcPr>
          <w:p w14:paraId="198E920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0D85667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24-29</w:t>
            </w:r>
          </w:p>
        </w:tc>
        <w:tc>
          <w:tcPr>
            <w:tcW w:w="3267" w:type="dxa"/>
            <w:vAlign w:val="center"/>
          </w:tcPr>
          <w:p w14:paraId="51B8E57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3D47878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06</w:t>
            </w:r>
          </w:p>
        </w:tc>
        <w:tc>
          <w:tcPr>
            <w:tcW w:w="1275" w:type="dxa"/>
            <w:vAlign w:val="center"/>
          </w:tcPr>
          <w:p w14:paraId="7C263D1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6201DA3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7E4685B1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33C9F51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65CD1C4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30</w:t>
            </w:r>
          </w:p>
        </w:tc>
        <w:tc>
          <w:tcPr>
            <w:tcW w:w="3267" w:type="dxa"/>
            <w:vAlign w:val="center"/>
          </w:tcPr>
          <w:p w14:paraId="08C3636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4AC85CE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03A1BE0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6F03C26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150109DC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7283DD3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47C9B7C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267" w:type="dxa"/>
            <w:vAlign w:val="center"/>
          </w:tcPr>
          <w:p w14:paraId="209C4DCC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TOTAL</w:t>
            </w:r>
          </w:p>
        </w:tc>
        <w:tc>
          <w:tcPr>
            <w:tcW w:w="1290" w:type="dxa"/>
            <w:vAlign w:val="center"/>
          </w:tcPr>
          <w:p w14:paraId="2761524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24</w:t>
            </w:r>
          </w:p>
        </w:tc>
        <w:tc>
          <w:tcPr>
            <w:tcW w:w="1275" w:type="dxa"/>
            <w:vAlign w:val="center"/>
          </w:tcPr>
          <w:p w14:paraId="5B9ED026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06</w:t>
            </w:r>
          </w:p>
        </w:tc>
        <w:tc>
          <w:tcPr>
            <w:tcW w:w="2852" w:type="dxa"/>
            <w:vMerge/>
            <w:vAlign w:val="center"/>
          </w:tcPr>
          <w:p w14:paraId="76A437E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75D38920" w14:textId="77777777" w:rsidTr="00EF5532">
        <w:trPr>
          <w:jc w:val="center"/>
        </w:trPr>
        <w:tc>
          <w:tcPr>
            <w:tcW w:w="1577" w:type="dxa"/>
            <w:vMerge w:val="restart"/>
            <w:vAlign w:val="center"/>
          </w:tcPr>
          <w:p w14:paraId="63E4034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December, 2025</w:t>
            </w:r>
          </w:p>
        </w:tc>
        <w:tc>
          <w:tcPr>
            <w:tcW w:w="899" w:type="dxa"/>
            <w:vAlign w:val="center"/>
          </w:tcPr>
          <w:p w14:paraId="3D5EAA2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3267" w:type="dxa"/>
            <w:vAlign w:val="center"/>
          </w:tcPr>
          <w:p w14:paraId="73B1D76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08A190B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1275" w:type="dxa"/>
            <w:vAlign w:val="center"/>
          </w:tcPr>
          <w:p w14:paraId="39389CF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 w:val="restart"/>
            <w:vAlign w:val="center"/>
          </w:tcPr>
          <w:p w14:paraId="37E265EF" w14:textId="4CD49B05" w:rsidR="00EF5532" w:rsidRDefault="00EF5532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*</w:t>
            </w:r>
            <w:r w:rsidR="00A4216B">
              <w:rPr>
                <w:rFonts w:cs="Times New Roman"/>
                <w:sz w:val="28"/>
                <w:szCs w:val="28"/>
              </w:rPr>
              <w:t>*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  <w:r w:rsidR="008D4768">
              <w:rPr>
                <w:rFonts w:cs="Times New Roman"/>
                <w:sz w:val="28"/>
                <w:szCs w:val="28"/>
              </w:rPr>
              <w:t xml:space="preserve">Inauguration </w:t>
            </w:r>
            <w:r w:rsidR="00C76DB8">
              <w:rPr>
                <w:rFonts w:cs="Times New Roman"/>
                <w:sz w:val="28"/>
                <w:szCs w:val="28"/>
              </w:rPr>
              <w:t xml:space="preserve"> </w:t>
            </w:r>
            <w:r w:rsidR="008D4768">
              <w:rPr>
                <w:rFonts w:cs="Times New Roman"/>
                <w:sz w:val="28"/>
                <w:szCs w:val="28"/>
              </w:rPr>
              <w:t xml:space="preserve">of </w:t>
            </w:r>
            <w:r w:rsidR="00A4216B">
              <w:rPr>
                <w:rFonts w:cs="Times New Roman"/>
                <w:sz w:val="28"/>
                <w:szCs w:val="28"/>
              </w:rPr>
              <w:t>D</w:t>
            </w:r>
            <w:r w:rsidR="008D4768">
              <w:rPr>
                <w:rFonts w:cs="Times New Roman"/>
                <w:sz w:val="28"/>
                <w:szCs w:val="28"/>
              </w:rPr>
              <w:t>epartmental E-magazine</w:t>
            </w:r>
            <w:r w:rsidR="00C76DB8">
              <w:rPr>
                <w:rFonts w:cs="Times New Roman"/>
                <w:sz w:val="28"/>
                <w:szCs w:val="28"/>
              </w:rPr>
              <w:t>.</w:t>
            </w:r>
          </w:p>
          <w:p w14:paraId="4BEA47DB" w14:textId="7D4E175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*</w:t>
            </w:r>
            <w:r w:rsidRPr="00EF5532">
              <w:rPr>
                <w:rFonts w:cs="Times New Roman"/>
                <w:sz w:val="28"/>
                <w:szCs w:val="28"/>
              </w:rPr>
              <w:t>Odd End Semester Examination and Examination Works</w:t>
            </w:r>
          </w:p>
        </w:tc>
      </w:tr>
      <w:tr w:rsidR="00EF5532" w:rsidRPr="00EF5532" w14:paraId="110326B8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4F40986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7C23399F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3267" w:type="dxa"/>
            <w:vAlign w:val="center"/>
          </w:tcPr>
          <w:p w14:paraId="6E668E4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Asom Divas(Su-Ka-Pha Divas)</w:t>
            </w:r>
          </w:p>
        </w:tc>
        <w:tc>
          <w:tcPr>
            <w:tcW w:w="1290" w:type="dxa"/>
            <w:vAlign w:val="center"/>
          </w:tcPr>
          <w:p w14:paraId="6F6D545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504A8FDC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577DD28C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1D049D12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40F11CD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7CED10B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3-6</w:t>
            </w:r>
          </w:p>
        </w:tc>
        <w:tc>
          <w:tcPr>
            <w:tcW w:w="3267" w:type="dxa"/>
            <w:vAlign w:val="center"/>
          </w:tcPr>
          <w:p w14:paraId="2DA732C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0254686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04</w:t>
            </w:r>
          </w:p>
        </w:tc>
        <w:tc>
          <w:tcPr>
            <w:tcW w:w="1275" w:type="dxa"/>
            <w:vAlign w:val="center"/>
          </w:tcPr>
          <w:p w14:paraId="7B35AB9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5504322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42CB702A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550A770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0D85504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7</w:t>
            </w:r>
          </w:p>
        </w:tc>
        <w:tc>
          <w:tcPr>
            <w:tcW w:w="3267" w:type="dxa"/>
            <w:vAlign w:val="center"/>
          </w:tcPr>
          <w:p w14:paraId="4E65ED5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374E0C60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483D917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7D01A2B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4BFF641F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119ACB8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7A7E024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8-13</w:t>
            </w:r>
          </w:p>
        </w:tc>
        <w:tc>
          <w:tcPr>
            <w:tcW w:w="3267" w:type="dxa"/>
            <w:vAlign w:val="center"/>
          </w:tcPr>
          <w:p w14:paraId="4F2B607F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4E21D33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06</w:t>
            </w:r>
          </w:p>
        </w:tc>
        <w:tc>
          <w:tcPr>
            <w:tcW w:w="1275" w:type="dxa"/>
            <w:vAlign w:val="center"/>
          </w:tcPr>
          <w:p w14:paraId="02B087C0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49548F0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28108F35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1FB0D7AC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5E4EB63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14</w:t>
            </w:r>
          </w:p>
        </w:tc>
        <w:tc>
          <w:tcPr>
            <w:tcW w:w="3267" w:type="dxa"/>
            <w:vAlign w:val="center"/>
          </w:tcPr>
          <w:p w14:paraId="0CB1B99F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192AC77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19336E70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65206D5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17296DBA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1E52B8D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668A397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15-20</w:t>
            </w:r>
          </w:p>
        </w:tc>
        <w:tc>
          <w:tcPr>
            <w:tcW w:w="3267" w:type="dxa"/>
            <w:vAlign w:val="center"/>
          </w:tcPr>
          <w:p w14:paraId="5FCA915F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7937C3DF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06</w:t>
            </w:r>
          </w:p>
        </w:tc>
        <w:tc>
          <w:tcPr>
            <w:tcW w:w="1275" w:type="dxa"/>
            <w:vAlign w:val="center"/>
          </w:tcPr>
          <w:p w14:paraId="6B624476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33E945D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3A7E245A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2B632E8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16FC75C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21</w:t>
            </w:r>
          </w:p>
        </w:tc>
        <w:tc>
          <w:tcPr>
            <w:tcW w:w="3267" w:type="dxa"/>
            <w:vAlign w:val="center"/>
          </w:tcPr>
          <w:p w14:paraId="6E3EA4AF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7440CE86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753FDBB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2DDE0BF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0CFD6FB8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144562D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44ECC8C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22-24</w:t>
            </w:r>
          </w:p>
        </w:tc>
        <w:tc>
          <w:tcPr>
            <w:tcW w:w="3267" w:type="dxa"/>
            <w:vAlign w:val="center"/>
          </w:tcPr>
          <w:p w14:paraId="4ADEBCB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5DFA136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03</w:t>
            </w:r>
          </w:p>
        </w:tc>
        <w:tc>
          <w:tcPr>
            <w:tcW w:w="1275" w:type="dxa"/>
            <w:vAlign w:val="center"/>
          </w:tcPr>
          <w:p w14:paraId="5DC6C08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2CD5467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5A390BEF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71B39E90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12D6E76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25</w:t>
            </w:r>
          </w:p>
        </w:tc>
        <w:tc>
          <w:tcPr>
            <w:tcW w:w="3267" w:type="dxa"/>
            <w:vAlign w:val="center"/>
          </w:tcPr>
          <w:p w14:paraId="59786C9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Christmas</w:t>
            </w:r>
          </w:p>
        </w:tc>
        <w:tc>
          <w:tcPr>
            <w:tcW w:w="1290" w:type="dxa"/>
            <w:vAlign w:val="center"/>
          </w:tcPr>
          <w:p w14:paraId="7BEB386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09DF5C7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58EB697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5D4C276C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598BC1A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6190870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26-27</w:t>
            </w:r>
          </w:p>
        </w:tc>
        <w:tc>
          <w:tcPr>
            <w:tcW w:w="3267" w:type="dxa"/>
            <w:vAlign w:val="center"/>
          </w:tcPr>
          <w:p w14:paraId="0099A25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20F69CCF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02</w:t>
            </w:r>
          </w:p>
        </w:tc>
        <w:tc>
          <w:tcPr>
            <w:tcW w:w="1275" w:type="dxa"/>
            <w:vAlign w:val="center"/>
          </w:tcPr>
          <w:p w14:paraId="2FEA6E9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4FA08CF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701ACDF2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4D9133FF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5684AEB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28</w:t>
            </w:r>
          </w:p>
        </w:tc>
        <w:tc>
          <w:tcPr>
            <w:tcW w:w="3267" w:type="dxa"/>
            <w:vAlign w:val="center"/>
          </w:tcPr>
          <w:p w14:paraId="3B2F0CE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170EC7C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2D129FD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3E8ADBB0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1637ED55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4F5BA30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098AA6A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29-31</w:t>
            </w:r>
          </w:p>
        </w:tc>
        <w:tc>
          <w:tcPr>
            <w:tcW w:w="3267" w:type="dxa"/>
            <w:vAlign w:val="center"/>
          </w:tcPr>
          <w:p w14:paraId="27281D5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48FAC08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03</w:t>
            </w:r>
          </w:p>
        </w:tc>
        <w:tc>
          <w:tcPr>
            <w:tcW w:w="1275" w:type="dxa"/>
            <w:vAlign w:val="center"/>
          </w:tcPr>
          <w:p w14:paraId="56B851F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782DF5B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34714389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7A98A1E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4C890F50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267" w:type="dxa"/>
            <w:vAlign w:val="center"/>
          </w:tcPr>
          <w:p w14:paraId="411D409C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TOTAL</w:t>
            </w:r>
          </w:p>
        </w:tc>
        <w:tc>
          <w:tcPr>
            <w:tcW w:w="1290" w:type="dxa"/>
            <w:vAlign w:val="center"/>
          </w:tcPr>
          <w:p w14:paraId="1A4484A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25</w:t>
            </w:r>
          </w:p>
        </w:tc>
        <w:tc>
          <w:tcPr>
            <w:tcW w:w="1275" w:type="dxa"/>
            <w:vAlign w:val="center"/>
          </w:tcPr>
          <w:p w14:paraId="51A0D3C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06</w:t>
            </w:r>
          </w:p>
        </w:tc>
        <w:tc>
          <w:tcPr>
            <w:tcW w:w="2852" w:type="dxa"/>
            <w:vMerge/>
            <w:vAlign w:val="center"/>
          </w:tcPr>
          <w:p w14:paraId="21EA4BF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38838AB6" w14:textId="77777777" w:rsidTr="00EF5532">
        <w:trPr>
          <w:jc w:val="center"/>
        </w:trPr>
        <w:tc>
          <w:tcPr>
            <w:tcW w:w="1577" w:type="dxa"/>
            <w:vMerge w:val="restart"/>
            <w:vAlign w:val="center"/>
          </w:tcPr>
          <w:p w14:paraId="78389B7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lastRenderedPageBreak/>
              <w:t>Jan, 2026</w:t>
            </w:r>
          </w:p>
        </w:tc>
        <w:tc>
          <w:tcPr>
            <w:tcW w:w="899" w:type="dxa"/>
            <w:vAlign w:val="center"/>
          </w:tcPr>
          <w:p w14:paraId="2EB0DCA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1-18</w:t>
            </w:r>
          </w:p>
        </w:tc>
        <w:tc>
          <w:tcPr>
            <w:tcW w:w="3267" w:type="dxa"/>
            <w:vAlign w:val="center"/>
          </w:tcPr>
          <w:p w14:paraId="520DC3F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Winter Vacation</w:t>
            </w:r>
          </w:p>
        </w:tc>
        <w:tc>
          <w:tcPr>
            <w:tcW w:w="1290" w:type="dxa"/>
            <w:vAlign w:val="center"/>
          </w:tcPr>
          <w:p w14:paraId="7523B7A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7648F16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18 days</w:t>
            </w:r>
          </w:p>
        </w:tc>
        <w:tc>
          <w:tcPr>
            <w:tcW w:w="2852" w:type="dxa"/>
            <w:vMerge w:val="restart"/>
            <w:vAlign w:val="center"/>
          </w:tcPr>
          <w:p w14:paraId="06AF3571" w14:textId="07667B38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*</w:t>
            </w:r>
            <w:r w:rsidRPr="00EF5532">
              <w:rPr>
                <w:rFonts w:cs="Times New Roman"/>
                <w:sz w:val="28"/>
                <w:szCs w:val="28"/>
              </w:rPr>
              <w:t>Commencement of even semester classes</w:t>
            </w:r>
          </w:p>
          <w:p w14:paraId="67621319" w14:textId="1A19BFBB" w:rsidR="00EF5532" w:rsidRPr="00EF5532" w:rsidRDefault="00EF5532" w:rsidP="00F52565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0C0A8470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296D3FC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5F34C96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19-22</w:t>
            </w:r>
          </w:p>
        </w:tc>
        <w:tc>
          <w:tcPr>
            <w:tcW w:w="3267" w:type="dxa"/>
            <w:vAlign w:val="center"/>
          </w:tcPr>
          <w:p w14:paraId="0720386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7A20D780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04</w:t>
            </w:r>
          </w:p>
        </w:tc>
        <w:tc>
          <w:tcPr>
            <w:tcW w:w="1275" w:type="dxa"/>
            <w:vAlign w:val="center"/>
          </w:tcPr>
          <w:p w14:paraId="58F8550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49E25CAF" w14:textId="16C10A27" w:rsidR="00EF5532" w:rsidRPr="00EF5532" w:rsidRDefault="00EF5532" w:rsidP="00F52565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683B78D1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0A876E8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08A78FC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23</w:t>
            </w:r>
          </w:p>
        </w:tc>
        <w:tc>
          <w:tcPr>
            <w:tcW w:w="3267" w:type="dxa"/>
            <w:vAlign w:val="center"/>
          </w:tcPr>
          <w:p w14:paraId="1F43864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Saraswati Puja</w:t>
            </w:r>
          </w:p>
        </w:tc>
        <w:tc>
          <w:tcPr>
            <w:tcW w:w="1290" w:type="dxa"/>
            <w:vAlign w:val="center"/>
          </w:tcPr>
          <w:p w14:paraId="7C8257F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2F7544DF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40DFE405" w14:textId="49F4A78E" w:rsidR="00EF5532" w:rsidRPr="00EF5532" w:rsidRDefault="00EF5532" w:rsidP="00F52565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29C6A9BB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4C96E46F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53C64F7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24</w:t>
            </w:r>
          </w:p>
        </w:tc>
        <w:tc>
          <w:tcPr>
            <w:tcW w:w="3267" w:type="dxa"/>
            <w:vAlign w:val="center"/>
          </w:tcPr>
          <w:p w14:paraId="79E44E1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4694C6D6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1275" w:type="dxa"/>
            <w:vAlign w:val="center"/>
          </w:tcPr>
          <w:p w14:paraId="549CCA9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1E1514AB" w14:textId="48D05470" w:rsidR="00EF5532" w:rsidRPr="00EF5532" w:rsidRDefault="00EF5532" w:rsidP="00F52565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52544B59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456A3AF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1764A28C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25</w:t>
            </w:r>
          </w:p>
        </w:tc>
        <w:tc>
          <w:tcPr>
            <w:tcW w:w="3267" w:type="dxa"/>
            <w:vAlign w:val="center"/>
          </w:tcPr>
          <w:p w14:paraId="0ABC8AA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7E2038E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3533E90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237ECB91" w14:textId="692B3535" w:rsidR="00EF5532" w:rsidRPr="00EF5532" w:rsidRDefault="00EF5532" w:rsidP="00F52565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6D80F68B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06DB6EB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2B337D6F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26</w:t>
            </w:r>
          </w:p>
        </w:tc>
        <w:tc>
          <w:tcPr>
            <w:tcW w:w="3267" w:type="dxa"/>
            <w:vAlign w:val="center"/>
          </w:tcPr>
          <w:p w14:paraId="715FD71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Republic Day</w:t>
            </w:r>
          </w:p>
        </w:tc>
        <w:tc>
          <w:tcPr>
            <w:tcW w:w="1290" w:type="dxa"/>
            <w:vAlign w:val="center"/>
          </w:tcPr>
          <w:p w14:paraId="04CAE63F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76EFB98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65AE5F0A" w14:textId="6913D8E4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51273162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077F32A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35C5EEF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27</w:t>
            </w:r>
          </w:p>
        </w:tc>
        <w:tc>
          <w:tcPr>
            <w:tcW w:w="3267" w:type="dxa"/>
            <w:vAlign w:val="center"/>
          </w:tcPr>
          <w:p w14:paraId="056DD84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Bathow Puja</w:t>
            </w:r>
          </w:p>
        </w:tc>
        <w:tc>
          <w:tcPr>
            <w:tcW w:w="1290" w:type="dxa"/>
            <w:vAlign w:val="center"/>
          </w:tcPr>
          <w:p w14:paraId="620E94AC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646A80DF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64DEC48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251FBE1E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679E667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42CE230C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28-30</w:t>
            </w:r>
          </w:p>
        </w:tc>
        <w:tc>
          <w:tcPr>
            <w:tcW w:w="3267" w:type="dxa"/>
            <w:vAlign w:val="center"/>
          </w:tcPr>
          <w:p w14:paraId="79235D3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5CBB3F3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03</w:t>
            </w:r>
          </w:p>
        </w:tc>
        <w:tc>
          <w:tcPr>
            <w:tcW w:w="1275" w:type="dxa"/>
            <w:vAlign w:val="center"/>
          </w:tcPr>
          <w:p w14:paraId="1674611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09BCA55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52DC7DAC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4DCD51A0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58C140F6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31</w:t>
            </w:r>
          </w:p>
        </w:tc>
        <w:tc>
          <w:tcPr>
            <w:tcW w:w="3267" w:type="dxa"/>
            <w:vAlign w:val="center"/>
          </w:tcPr>
          <w:p w14:paraId="08E6156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Me-Dum-Me-Phi</w:t>
            </w:r>
          </w:p>
        </w:tc>
        <w:tc>
          <w:tcPr>
            <w:tcW w:w="1290" w:type="dxa"/>
            <w:vAlign w:val="center"/>
          </w:tcPr>
          <w:p w14:paraId="7DCFE9C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2C49786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199DB95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2C42EFDF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6FCE105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4F56BAA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267" w:type="dxa"/>
            <w:vAlign w:val="center"/>
          </w:tcPr>
          <w:p w14:paraId="4D4407C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TOTAL</w:t>
            </w:r>
          </w:p>
        </w:tc>
        <w:tc>
          <w:tcPr>
            <w:tcW w:w="1290" w:type="dxa"/>
            <w:vAlign w:val="center"/>
          </w:tcPr>
          <w:p w14:paraId="45EAB54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08</w:t>
            </w:r>
          </w:p>
        </w:tc>
        <w:tc>
          <w:tcPr>
            <w:tcW w:w="1275" w:type="dxa"/>
            <w:vAlign w:val="center"/>
          </w:tcPr>
          <w:p w14:paraId="5839652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23</w:t>
            </w:r>
          </w:p>
        </w:tc>
        <w:tc>
          <w:tcPr>
            <w:tcW w:w="2852" w:type="dxa"/>
            <w:vMerge/>
            <w:vAlign w:val="center"/>
          </w:tcPr>
          <w:p w14:paraId="2CEA1C0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7B08A623" w14:textId="77777777" w:rsidTr="00EF5532">
        <w:trPr>
          <w:jc w:val="center"/>
        </w:trPr>
        <w:tc>
          <w:tcPr>
            <w:tcW w:w="1577" w:type="dxa"/>
            <w:vMerge w:val="restart"/>
            <w:vAlign w:val="center"/>
          </w:tcPr>
          <w:p w14:paraId="1EF90CF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February, 2026</w:t>
            </w:r>
          </w:p>
        </w:tc>
        <w:tc>
          <w:tcPr>
            <w:tcW w:w="899" w:type="dxa"/>
            <w:vAlign w:val="center"/>
          </w:tcPr>
          <w:p w14:paraId="53740A9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3267" w:type="dxa"/>
            <w:vAlign w:val="center"/>
          </w:tcPr>
          <w:p w14:paraId="25C83EE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Sunday/ Bir Chilaray Divas</w:t>
            </w:r>
          </w:p>
        </w:tc>
        <w:tc>
          <w:tcPr>
            <w:tcW w:w="1290" w:type="dxa"/>
            <w:vAlign w:val="center"/>
          </w:tcPr>
          <w:p w14:paraId="0E219576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396F812C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 w:val="restart"/>
            <w:vAlign w:val="center"/>
          </w:tcPr>
          <w:p w14:paraId="0BBDEC55" w14:textId="4496933A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*</w:t>
            </w:r>
            <w:r w:rsidR="008D4768">
              <w:rPr>
                <w:rFonts w:cs="Times New Roman"/>
                <w:sz w:val="28"/>
                <w:szCs w:val="28"/>
              </w:rPr>
              <w:t>Inauguration of Wall Magazine</w:t>
            </w:r>
          </w:p>
          <w:p w14:paraId="05BB3C65" w14:textId="2E5EDEA3" w:rsidR="00EF5532" w:rsidRPr="00EF5532" w:rsidRDefault="00EF5532" w:rsidP="004D01A8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6D6E702B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15DA767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78FE8BE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02-07</w:t>
            </w:r>
          </w:p>
        </w:tc>
        <w:tc>
          <w:tcPr>
            <w:tcW w:w="3267" w:type="dxa"/>
            <w:vAlign w:val="center"/>
          </w:tcPr>
          <w:p w14:paraId="584A790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3C13016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06</w:t>
            </w:r>
          </w:p>
        </w:tc>
        <w:tc>
          <w:tcPr>
            <w:tcW w:w="1275" w:type="dxa"/>
            <w:vAlign w:val="center"/>
          </w:tcPr>
          <w:p w14:paraId="402994C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163E41C9" w14:textId="1293D9E2" w:rsidR="00EF5532" w:rsidRPr="00EF5532" w:rsidRDefault="00EF5532" w:rsidP="004D01A8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6ADADB09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40D20BA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551593A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08</w:t>
            </w:r>
          </w:p>
        </w:tc>
        <w:tc>
          <w:tcPr>
            <w:tcW w:w="3267" w:type="dxa"/>
            <w:vAlign w:val="center"/>
          </w:tcPr>
          <w:p w14:paraId="37CF52C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27A76A9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5CB11BF0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1189B469" w14:textId="73437321" w:rsidR="00EF5532" w:rsidRPr="00EF5532" w:rsidRDefault="00EF5532" w:rsidP="004D01A8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3B27BCBE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6911DFA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6DBD0AF6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09-14</w:t>
            </w:r>
          </w:p>
        </w:tc>
        <w:tc>
          <w:tcPr>
            <w:tcW w:w="3267" w:type="dxa"/>
            <w:vAlign w:val="center"/>
          </w:tcPr>
          <w:p w14:paraId="085A79A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11F9BFE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06</w:t>
            </w:r>
          </w:p>
        </w:tc>
        <w:tc>
          <w:tcPr>
            <w:tcW w:w="1275" w:type="dxa"/>
            <w:vAlign w:val="center"/>
          </w:tcPr>
          <w:p w14:paraId="3544D32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2C65096F" w14:textId="77CE02DB" w:rsidR="00EF5532" w:rsidRPr="00EF5532" w:rsidRDefault="00EF5532" w:rsidP="004D01A8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6500A40E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7E80A18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27C2D14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15</w:t>
            </w:r>
          </w:p>
        </w:tc>
        <w:tc>
          <w:tcPr>
            <w:tcW w:w="3267" w:type="dxa"/>
            <w:vAlign w:val="center"/>
          </w:tcPr>
          <w:p w14:paraId="77E4559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Sunday/ Mahashivratri</w:t>
            </w:r>
          </w:p>
        </w:tc>
        <w:tc>
          <w:tcPr>
            <w:tcW w:w="1290" w:type="dxa"/>
            <w:vAlign w:val="center"/>
          </w:tcPr>
          <w:p w14:paraId="0DB504F6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748C0956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3B4F1C62" w14:textId="503E100E" w:rsidR="00EF5532" w:rsidRPr="00EF5532" w:rsidRDefault="00EF5532" w:rsidP="004D01A8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26483884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64A29FB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4DD678F6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16-21</w:t>
            </w:r>
          </w:p>
        </w:tc>
        <w:tc>
          <w:tcPr>
            <w:tcW w:w="3267" w:type="dxa"/>
            <w:vAlign w:val="center"/>
          </w:tcPr>
          <w:p w14:paraId="37EB5FC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5BC5B95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06</w:t>
            </w:r>
          </w:p>
        </w:tc>
        <w:tc>
          <w:tcPr>
            <w:tcW w:w="1275" w:type="dxa"/>
            <w:vAlign w:val="center"/>
          </w:tcPr>
          <w:p w14:paraId="4B64485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61376C72" w14:textId="5DFC1157" w:rsidR="00EF5532" w:rsidRPr="00EF5532" w:rsidRDefault="00EF5532" w:rsidP="004D01A8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241E1239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3BACF76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759BB68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22</w:t>
            </w:r>
          </w:p>
        </w:tc>
        <w:tc>
          <w:tcPr>
            <w:tcW w:w="3267" w:type="dxa"/>
            <w:vAlign w:val="center"/>
          </w:tcPr>
          <w:p w14:paraId="71B74FC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207BAE2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43D4DE9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586B36B1" w14:textId="62134996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7C3C29D2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30ADDA1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189485D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23-28</w:t>
            </w:r>
          </w:p>
        </w:tc>
        <w:tc>
          <w:tcPr>
            <w:tcW w:w="3267" w:type="dxa"/>
            <w:vAlign w:val="center"/>
          </w:tcPr>
          <w:p w14:paraId="14DF48A6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54F2BCF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06</w:t>
            </w:r>
          </w:p>
        </w:tc>
        <w:tc>
          <w:tcPr>
            <w:tcW w:w="1275" w:type="dxa"/>
            <w:vAlign w:val="center"/>
          </w:tcPr>
          <w:p w14:paraId="7F48B74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23AB432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517664F7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2B1D6AC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2295458F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267" w:type="dxa"/>
            <w:vAlign w:val="center"/>
          </w:tcPr>
          <w:p w14:paraId="539A317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TOTAL</w:t>
            </w:r>
          </w:p>
        </w:tc>
        <w:tc>
          <w:tcPr>
            <w:tcW w:w="1290" w:type="dxa"/>
            <w:vAlign w:val="center"/>
          </w:tcPr>
          <w:p w14:paraId="5D67F2F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24</w:t>
            </w:r>
          </w:p>
        </w:tc>
        <w:tc>
          <w:tcPr>
            <w:tcW w:w="1275" w:type="dxa"/>
            <w:vAlign w:val="center"/>
          </w:tcPr>
          <w:p w14:paraId="77E03CE0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04</w:t>
            </w:r>
          </w:p>
        </w:tc>
        <w:tc>
          <w:tcPr>
            <w:tcW w:w="2852" w:type="dxa"/>
            <w:vMerge/>
            <w:vAlign w:val="center"/>
          </w:tcPr>
          <w:p w14:paraId="708C4D1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7009700E" w14:textId="77777777" w:rsidTr="00EF5532">
        <w:trPr>
          <w:jc w:val="center"/>
        </w:trPr>
        <w:tc>
          <w:tcPr>
            <w:tcW w:w="1577" w:type="dxa"/>
            <w:vMerge w:val="restart"/>
            <w:vAlign w:val="center"/>
          </w:tcPr>
          <w:p w14:paraId="460C2A1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March, 2026</w:t>
            </w:r>
          </w:p>
        </w:tc>
        <w:tc>
          <w:tcPr>
            <w:tcW w:w="899" w:type="dxa"/>
            <w:vAlign w:val="center"/>
          </w:tcPr>
          <w:p w14:paraId="5BB70CA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3267" w:type="dxa"/>
            <w:vAlign w:val="center"/>
          </w:tcPr>
          <w:p w14:paraId="186CE57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24AAEF2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4CA663F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 w:val="restart"/>
            <w:vAlign w:val="center"/>
          </w:tcPr>
          <w:p w14:paraId="1BE4F65C" w14:textId="1D61E352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*</w:t>
            </w:r>
            <w:r w:rsidRPr="00EF5532">
              <w:rPr>
                <w:rFonts w:cs="Times New Roman"/>
                <w:sz w:val="28"/>
                <w:szCs w:val="28"/>
              </w:rPr>
              <w:t>Commencement of 1st Sessional Examination</w:t>
            </w:r>
          </w:p>
          <w:p w14:paraId="2656EE87" w14:textId="4D2D32C7" w:rsidR="00EF5532" w:rsidRPr="00EF5532" w:rsidRDefault="00EF5532" w:rsidP="00DF45C0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*</w:t>
            </w:r>
            <w:r w:rsidRPr="00EF5532">
              <w:rPr>
                <w:rFonts w:cs="Times New Roman"/>
                <w:sz w:val="28"/>
                <w:szCs w:val="28"/>
              </w:rPr>
              <w:t>Alumni Meet</w:t>
            </w:r>
          </w:p>
        </w:tc>
      </w:tr>
      <w:tr w:rsidR="00EF5532" w:rsidRPr="00EF5532" w14:paraId="15EEE75E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351CC01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2B015D7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3267" w:type="dxa"/>
            <w:vAlign w:val="center"/>
          </w:tcPr>
          <w:p w14:paraId="6E6B596C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Khring Khring Bathow Puja</w:t>
            </w:r>
          </w:p>
        </w:tc>
        <w:tc>
          <w:tcPr>
            <w:tcW w:w="1290" w:type="dxa"/>
            <w:vAlign w:val="center"/>
          </w:tcPr>
          <w:p w14:paraId="2752711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20C9EFC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7E0160E3" w14:textId="10E0D200" w:rsidR="00EF5532" w:rsidRPr="00EF5532" w:rsidRDefault="00EF5532" w:rsidP="00DF45C0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20E2C5D2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092EC13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61B71A1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3267" w:type="dxa"/>
            <w:vAlign w:val="center"/>
          </w:tcPr>
          <w:p w14:paraId="486FFC2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Dol Jatra</w:t>
            </w:r>
          </w:p>
        </w:tc>
        <w:tc>
          <w:tcPr>
            <w:tcW w:w="1290" w:type="dxa"/>
            <w:vAlign w:val="center"/>
          </w:tcPr>
          <w:p w14:paraId="0B2864C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27AF7B5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121A956A" w14:textId="7B81C2D1" w:rsidR="00EF5532" w:rsidRPr="00EF5532" w:rsidRDefault="00EF5532" w:rsidP="00DF45C0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6B20B2DA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36CBD99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45682B16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04-07</w:t>
            </w:r>
          </w:p>
        </w:tc>
        <w:tc>
          <w:tcPr>
            <w:tcW w:w="3267" w:type="dxa"/>
            <w:vAlign w:val="center"/>
          </w:tcPr>
          <w:p w14:paraId="4849B6A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4EF1A97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04</w:t>
            </w:r>
          </w:p>
        </w:tc>
        <w:tc>
          <w:tcPr>
            <w:tcW w:w="1275" w:type="dxa"/>
            <w:vAlign w:val="center"/>
          </w:tcPr>
          <w:p w14:paraId="28002BC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299C4570" w14:textId="78664DA6" w:rsidR="00EF5532" w:rsidRPr="00EF5532" w:rsidRDefault="00EF5532" w:rsidP="00DF45C0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425EBF14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607A34E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4B4B73E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08</w:t>
            </w:r>
          </w:p>
        </w:tc>
        <w:tc>
          <w:tcPr>
            <w:tcW w:w="3267" w:type="dxa"/>
            <w:vAlign w:val="center"/>
          </w:tcPr>
          <w:p w14:paraId="28AB434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4D41087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52EF430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3FEB5669" w14:textId="59DFF8DD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1B0CDF89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47D5404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5B10A23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09-14</w:t>
            </w:r>
          </w:p>
        </w:tc>
        <w:tc>
          <w:tcPr>
            <w:tcW w:w="3267" w:type="dxa"/>
            <w:vAlign w:val="center"/>
          </w:tcPr>
          <w:p w14:paraId="282CD6F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5B3F0B7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06</w:t>
            </w:r>
          </w:p>
        </w:tc>
        <w:tc>
          <w:tcPr>
            <w:tcW w:w="1275" w:type="dxa"/>
            <w:vAlign w:val="center"/>
          </w:tcPr>
          <w:p w14:paraId="1CA85A6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01A110C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5D01A2BB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57E8445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0491A99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15</w:t>
            </w:r>
          </w:p>
        </w:tc>
        <w:tc>
          <w:tcPr>
            <w:tcW w:w="3267" w:type="dxa"/>
            <w:vAlign w:val="center"/>
          </w:tcPr>
          <w:p w14:paraId="6323ACA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6AA3F96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2FA3EA1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3E584FF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2BA5AD05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22CCC98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255B577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16-20</w:t>
            </w:r>
          </w:p>
        </w:tc>
        <w:tc>
          <w:tcPr>
            <w:tcW w:w="3267" w:type="dxa"/>
            <w:vAlign w:val="center"/>
          </w:tcPr>
          <w:p w14:paraId="3C367460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101B570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05</w:t>
            </w:r>
          </w:p>
        </w:tc>
        <w:tc>
          <w:tcPr>
            <w:tcW w:w="1275" w:type="dxa"/>
            <w:vAlign w:val="center"/>
          </w:tcPr>
          <w:p w14:paraId="03E74ED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5BC83BA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717990D7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0DEB5E8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19952B7F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21-22</w:t>
            </w:r>
          </w:p>
        </w:tc>
        <w:tc>
          <w:tcPr>
            <w:tcW w:w="3267" w:type="dxa"/>
            <w:vAlign w:val="center"/>
          </w:tcPr>
          <w:p w14:paraId="0AB2563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Id-UI Fitr</w:t>
            </w:r>
          </w:p>
        </w:tc>
        <w:tc>
          <w:tcPr>
            <w:tcW w:w="1290" w:type="dxa"/>
            <w:vAlign w:val="center"/>
          </w:tcPr>
          <w:p w14:paraId="76A17256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2AAC339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02</w:t>
            </w:r>
          </w:p>
        </w:tc>
        <w:tc>
          <w:tcPr>
            <w:tcW w:w="2852" w:type="dxa"/>
            <w:vMerge/>
            <w:vAlign w:val="center"/>
          </w:tcPr>
          <w:p w14:paraId="2B442CD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31D1BDB8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5FB68CA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793EC8F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23-28</w:t>
            </w:r>
          </w:p>
        </w:tc>
        <w:tc>
          <w:tcPr>
            <w:tcW w:w="3267" w:type="dxa"/>
            <w:vAlign w:val="center"/>
          </w:tcPr>
          <w:p w14:paraId="78AFC36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09E932CC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06</w:t>
            </w:r>
          </w:p>
        </w:tc>
        <w:tc>
          <w:tcPr>
            <w:tcW w:w="1275" w:type="dxa"/>
            <w:vAlign w:val="center"/>
          </w:tcPr>
          <w:p w14:paraId="524E7BDF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27F309F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404BE92F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5667FAC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6E0CBAAC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29</w:t>
            </w:r>
          </w:p>
        </w:tc>
        <w:tc>
          <w:tcPr>
            <w:tcW w:w="3267" w:type="dxa"/>
            <w:vAlign w:val="center"/>
          </w:tcPr>
          <w:p w14:paraId="79624786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4A5EE760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35DF25E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4CBE6C4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5C2B359F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3B3D754F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3FCA2B3F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30-31</w:t>
            </w:r>
          </w:p>
        </w:tc>
        <w:tc>
          <w:tcPr>
            <w:tcW w:w="3267" w:type="dxa"/>
            <w:vAlign w:val="center"/>
          </w:tcPr>
          <w:p w14:paraId="49E9D7A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2B03956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02</w:t>
            </w:r>
          </w:p>
        </w:tc>
        <w:tc>
          <w:tcPr>
            <w:tcW w:w="1275" w:type="dxa"/>
            <w:vAlign w:val="center"/>
          </w:tcPr>
          <w:p w14:paraId="4387B24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47CE9B5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1760EACC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00B4F1C0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38AB1630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267" w:type="dxa"/>
            <w:vAlign w:val="center"/>
          </w:tcPr>
          <w:p w14:paraId="167EF53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TOTAL</w:t>
            </w:r>
          </w:p>
        </w:tc>
        <w:tc>
          <w:tcPr>
            <w:tcW w:w="1290" w:type="dxa"/>
            <w:vAlign w:val="center"/>
          </w:tcPr>
          <w:p w14:paraId="1F91689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23</w:t>
            </w:r>
          </w:p>
        </w:tc>
        <w:tc>
          <w:tcPr>
            <w:tcW w:w="1275" w:type="dxa"/>
            <w:vAlign w:val="center"/>
          </w:tcPr>
          <w:p w14:paraId="2866322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08</w:t>
            </w:r>
          </w:p>
        </w:tc>
        <w:tc>
          <w:tcPr>
            <w:tcW w:w="2852" w:type="dxa"/>
            <w:vMerge/>
            <w:vAlign w:val="center"/>
          </w:tcPr>
          <w:p w14:paraId="739E34E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3D519F22" w14:textId="77777777" w:rsidTr="00EF5532">
        <w:trPr>
          <w:jc w:val="center"/>
        </w:trPr>
        <w:tc>
          <w:tcPr>
            <w:tcW w:w="1577" w:type="dxa"/>
            <w:vMerge w:val="restart"/>
            <w:vAlign w:val="center"/>
          </w:tcPr>
          <w:p w14:paraId="7C1C5C4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April, 2026</w:t>
            </w:r>
          </w:p>
        </w:tc>
        <w:tc>
          <w:tcPr>
            <w:tcW w:w="899" w:type="dxa"/>
            <w:vAlign w:val="center"/>
          </w:tcPr>
          <w:p w14:paraId="670C737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1-2</w:t>
            </w:r>
          </w:p>
        </w:tc>
        <w:tc>
          <w:tcPr>
            <w:tcW w:w="3267" w:type="dxa"/>
            <w:vAlign w:val="center"/>
          </w:tcPr>
          <w:p w14:paraId="63B6A99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7196093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02</w:t>
            </w:r>
          </w:p>
        </w:tc>
        <w:tc>
          <w:tcPr>
            <w:tcW w:w="1275" w:type="dxa"/>
            <w:vAlign w:val="center"/>
          </w:tcPr>
          <w:p w14:paraId="23ED1FC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 w:val="restart"/>
            <w:vAlign w:val="center"/>
          </w:tcPr>
          <w:p w14:paraId="5AE92587" w14:textId="4F5A8CC4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0D47B112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7F52B530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22FDEA7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03</w:t>
            </w:r>
          </w:p>
        </w:tc>
        <w:tc>
          <w:tcPr>
            <w:tcW w:w="3267" w:type="dxa"/>
            <w:vAlign w:val="center"/>
          </w:tcPr>
          <w:p w14:paraId="0218FD80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Good Friday</w:t>
            </w:r>
          </w:p>
        </w:tc>
        <w:tc>
          <w:tcPr>
            <w:tcW w:w="1290" w:type="dxa"/>
            <w:vAlign w:val="center"/>
          </w:tcPr>
          <w:p w14:paraId="13C1CD4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0CEDC67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18E466C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1BDA3480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1260ABA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21A6BEC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04</w:t>
            </w:r>
          </w:p>
        </w:tc>
        <w:tc>
          <w:tcPr>
            <w:tcW w:w="3267" w:type="dxa"/>
            <w:vAlign w:val="center"/>
          </w:tcPr>
          <w:p w14:paraId="14F285B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370126CF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1275" w:type="dxa"/>
            <w:vAlign w:val="center"/>
          </w:tcPr>
          <w:p w14:paraId="423A9EC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5DEB02E0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2F4F003B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1D1CE646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78BAC1C0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3267" w:type="dxa"/>
            <w:vAlign w:val="center"/>
          </w:tcPr>
          <w:p w14:paraId="2FA7D70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54F170E0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4D841DD6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60797A20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342A0763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04C8B2C6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227F198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6-11</w:t>
            </w:r>
          </w:p>
        </w:tc>
        <w:tc>
          <w:tcPr>
            <w:tcW w:w="3267" w:type="dxa"/>
            <w:vAlign w:val="center"/>
          </w:tcPr>
          <w:p w14:paraId="0102B0A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5F3FA60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06</w:t>
            </w:r>
          </w:p>
        </w:tc>
        <w:tc>
          <w:tcPr>
            <w:tcW w:w="1275" w:type="dxa"/>
            <w:vAlign w:val="center"/>
          </w:tcPr>
          <w:p w14:paraId="27D1063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18E8C06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78B94A9D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4B6A1DE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4109346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12</w:t>
            </w:r>
          </w:p>
        </w:tc>
        <w:tc>
          <w:tcPr>
            <w:tcW w:w="3267" w:type="dxa"/>
            <w:vAlign w:val="center"/>
          </w:tcPr>
          <w:p w14:paraId="192D24D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73EA635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01F2767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4DB6CBE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4091568B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777056E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2BC1DAA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13</w:t>
            </w:r>
          </w:p>
        </w:tc>
        <w:tc>
          <w:tcPr>
            <w:tcW w:w="3267" w:type="dxa"/>
            <w:vAlign w:val="center"/>
          </w:tcPr>
          <w:p w14:paraId="46EE9F5F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4B64E3C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1275" w:type="dxa"/>
            <w:vAlign w:val="center"/>
          </w:tcPr>
          <w:p w14:paraId="7882B16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48DC255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1DE8A800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22B1E77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1E09995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14-16</w:t>
            </w:r>
          </w:p>
        </w:tc>
        <w:tc>
          <w:tcPr>
            <w:tcW w:w="3267" w:type="dxa"/>
            <w:vAlign w:val="center"/>
          </w:tcPr>
          <w:p w14:paraId="714BB780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Bohag Bihu</w:t>
            </w:r>
          </w:p>
        </w:tc>
        <w:tc>
          <w:tcPr>
            <w:tcW w:w="1290" w:type="dxa"/>
            <w:vAlign w:val="center"/>
          </w:tcPr>
          <w:p w14:paraId="00CBAC1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20962C00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03</w:t>
            </w:r>
          </w:p>
        </w:tc>
        <w:tc>
          <w:tcPr>
            <w:tcW w:w="2852" w:type="dxa"/>
            <w:vMerge/>
            <w:vAlign w:val="center"/>
          </w:tcPr>
          <w:p w14:paraId="3C22CB9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500200EA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0181BED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6983632C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17-18</w:t>
            </w:r>
          </w:p>
        </w:tc>
        <w:tc>
          <w:tcPr>
            <w:tcW w:w="3267" w:type="dxa"/>
            <w:vAlign w:val="center"/>
          </w:tcPr>
          <w:p w14:paraId="70806EB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0A25599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02</w:t>
            </w:r>
          </w:p>
        </w:tc>
        <w:tc>
          <w:tcPr>
            <w:tcW w:w="1275" w:type="dxa"/>
            <w:vAlign w:val="center"/>
          </w:tcPr>
          <w:p w14:paraId="55EA1B4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 w:val="restart"/>
            <w:vAlign w:val="center"/>
          </w:tcPr>
          <w:p w14:paraId="1124E8C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1C62ED2C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77E9F1D0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64EEAC7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19</w:t>
            </w:r>
          </w:p>
        </w:tc>
        <w:tc>
          <w:tcPr>
            <w:tcW w:w="3267" w:type="dxa"/>
            <w:vAlign w:val="center"/>
          </w:tcPr>
          <w:p w14:paraId="335B9E2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5CCF5C9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1A1F001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32525A6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3B5E740A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1A317CF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7793CA3F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20-25</w:t>
            </w:r>
          </w:p>
        </w:tc>
        <w:tc>
          <w:tcPr>
            <w:tcW w:w="3267" w:type="dxa"/>
            <w:vAlign w:val="center"/>
          </w:tcPr>
          <w:p w14:paraId="7BC2CDC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7B5CD43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06</w:t>
            </w:r>
          </w:p>
        </w:tc>
        <w:tc>
          <w:tcPr>
            <w:tcW w:w="1275" w:type="dxa"/>
            <w:vAlign w:val="center"/>
          </w:tcPr>
          <w:p w14:paraId="3345E6C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1BB2F49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192C4FA1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3196710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737B321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26</w:t>
            </w:r>
          </w:p>
        </w:tc>
        <w:tc>
          <w:tcPr>
            <w:tcW w:w="3267" w:type="dxa"/>
            <w:vAlign w:val="center"/>
          </w:tcPr>
          <w:p w14:paraId="583DBC0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5363356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2003A61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4708017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515EC326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53F7857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59C805F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27-30</w:t>
            </w:r>
          </w:p>
        </w:tc>
        <w:tc>
          <w:tcPr>
            <w:tcW w:w="3267" w:type="dxa"/>
            <w:vAlign w:val="center"/>
          </w:tcPr>
          <w:p w14:paraId="699A99F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6B12925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04</w:t>
            </w:r>
          </w:p>
        </w:tc>
        <w:tc>
          <w:tcPr>
            <w:tcW w:w="1275" w:type="dxa"/>
            <w:vAlign w:val="center"/>
          </w:tcPr>
          <w:p w14:paraId="42860BF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2B86119F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7D03351B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3B71601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07806A0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267" w:type="dxa"/>
            <w:vAlign w:val="center"/>
          </w:tcPr>
          <w:p w14:paraId="646FC12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TOTAL</w:t>
            </w:r>
          </w:p>
        </w:tc>
        <w:tc>
          <w:tcPr>
            <w:tcW w:w="1290" w:type="dxa"/>
            <w:vAlign w:val="center"/>
          </w:tcPr>
          <w:p w14:paraId="2E5169E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22</w:t>
            </w:r>
          </w:p>
        </w:tc>
        <w:tc>
          <w:tcPr>
            <w:tcW w:w="1275" w:type="dxa"/>
            <w:vAlign w:val="center"/>
          </w:tcPr>
          <w:p w14:paraId="04599FD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08</w:t>
            </w:r>
          </w:p>
        </w:tc>
        <w:tc>
          <w:tcPr>
            <w:tcW w:w="2852" w:type="dxa"/>
            <w:vMerge/>
            <w:vAlign w:val="center"/>
          </w:tcPr>
          <w:p w14:paraId="7D5690F0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1367EDCE" w14:textId="77777777" w:rsidTr="00EF5532">
        <w:trPr>
          <w:jc w:val="center"/>
        </w:trPr>
        <w:tc>
          <w:tcPr>
            <w:tcW w:w="1577" w:type="dxa"/>
            <w:vMerge w:val="restart"/>
            <w:vAlign w:val="center"/>
          </w:tcPr>
          <w:p w14:paraId="7F1938A0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May, 2026</w:t>
            </w:r>
          </w:p>
        </w:tc>
        <w:tc>
          <w:tcPr>
            <w:tcW w:w="899" w:type="dxa"/>
            <w:vAlign w:val="center"/>
          </w:tcPr>
          <w:p w14:paraId="059E610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3267" w:type="dxa"/>
            <w:vAlign w:val="center"/>
          </w:tcPr>
          <w:p w14:paraId="27FC98E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May Day/ Buddha Purnima</w:t>
            </w:r>
          </w:p>
        </w:tc>
        <w:tc>
          <w:tcPr>
            <w:tcW w:w="1290" w:type="dxa"/>
            <w:vAlign w:val="center"/>
          </w:tcPr>
          <w:p w14:paraId="2083274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628648DF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 w:val="restart"/>
            <w:vAlign w:val="center"/>
          </w:tcPr>
          <w:p w14:paraId="54A685CD" w14:textId="160D2AAB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*</w:t>
            </w:r>
            <w:r w:rsidRPr="00EF5532">
              <w:rPr>
                <w:rFonts w:cs="Times New Roman"/>
                <w:sz w:val="28"/>
                <w:szCs w:val="28"/>
              </w:rPr>
              <w:t>Commencement of Even- end semester examinations from 15th May</w:t>
            </w:r>
          </w:p>
        </w:tc>
      </w:tr>
      <w:tr w:rsidR="00EF5532" w:rsidRPr="00EF5532" w14:paraId="0533D3F3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151AB3A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3C69FF6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3267" w:type="dxa"/>
            <w:vAlign w:val="center"/>
          </w:tcPr>
          <w:p w14:paraId="4977088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768FDAA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1275" w:type="dxa"/>
            <w:vAlign w:val="center"/>
          </w:tcPr>
          <w:p w14:paraId="07C4BCF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219250D6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5DF2774E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3056B93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0A0C45B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3267" w:type="dxa"/>
            <w:vAlign w:val="center"/>
          </w:tcPr>
          <w:p w14:paraId="13DAD240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4CC09C2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1433087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04D7981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121844BD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39D7DA1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28D61CF0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4-9</w:t>
            </w:r>
          </w:p>
        </w:tc>
        <w:tc>
          <w:tcPr>
            <w:tcW w:w="3267" w:type="dxa"/>
            <w:vAlign w:val="center"/>
          </w:tcPr>
          <w:p w14:paraId="3920FDB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41B1A60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06</w:t>
            </w:r>
          </w:p>
        </w:tc>
        <w:tc>
          <w:tcPr>
            <w:tcW w:w="1275" w:type="dxa"/>
            <w:vAlign w:val="center"/>
          </w:tcPr>
          <w:p w14:paraId="573C1B6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37F37690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20DE9638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4811B2A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69FF2F5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10</w:t>
            </w:r>
          </w:p>
        </w:tc>
        <w:tc>
          <w:tcPr>
            <w:tcW w:w="3267" w:type="dxa"/>
            <w:vAlign w:val="center"/>
          </w:tcPr>
          <w:p w14:paraId="7DC72C4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5CFAE20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1FBD3960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394ED8C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156B45D7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1635B2F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251F98A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11-16</w:t>
            </w:r>
          </w:p>
        </w:tc>
        <w:tc>
          <w:tcPr>
            <w:tcW w:w="3267" w:type="dxa"/>
            <w:vAlign w:val="center"/>
          </w:tcPr>
          <w:p w14:paraId="4830203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7951179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06</w:t>
            </w:r>
          </w:p>
        </w:tc>
        <w:tc>
          <w:tcPr>
            <w:tcW w:w="1275" w:type="dxa"/>
            <w:vAlign w:val="center"/>
          </w:tcPr>
          <w:p w14:paraId="37025FAF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711D8B0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286AEA84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4F6308D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25581C9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17</w:t>
            </w:r>
          </w:p>
        </w:tc>
        <w:tc>
          <w:tcPr>
            <w:tcW w:w="3267" w:type="dxa"/>
            <w:vAlign w:val="center"/>
          </w:tcPr>
          <w:p w14:paraId="404DB4E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0022F3C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57EE6FD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7146139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3AB72CB2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28B38F4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0B8BD7D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18-23</w:t>
            </w:r>
          </w:p>
        </w:tc>
        <w:tc>
          <w:tcPr>
            <w:tcW w:w="3267" w:type="dxa"/>
            <w:vAlign w:val="center"/>
          </w:tcPr>
          <w:p w14:paraId="0EE4B03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76492F0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06</w:t>
            </w:r>
          </w:p>
        </w:tc>
        <w:tc>
          <w:tcPr>
            <w:tcW w:w="1275" w:type="dxa"/>
            <w:vAlign w:val="center"/>
          </w:tcPr>
          <w:p w14:paraId="709D315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597A0FA6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63E64932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203A76E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7DEFD49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24</w:t>
            </w:r>
          </w:p>
        </w:tc>
        <w:tc>
          <w:tcPr>
            <w:tcW w:w="3267" w:type="dxa"/>
            <w:vAlign w:val="center"/>
          </w:tcPr>
          <w:p w14:paraId="74BB241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4A6500D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1FDE1AA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26B0B396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74B36EFC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1492FCD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65FAEA1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25-26</w:t>
            </w:r>
          </w:p>
        </w:tc>
        <w:tc>
          <w:tcPr>
            <w:tcW w:w="3267" w:type="dxa"/>
            <w:vAlign w:val="center"/>
          </w:tcPr>
          <w:p w14:paraId="65F29B30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27387ACC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02</w:t>
            </w:r>
          </w:p>
        </w:tc>
        <w:tc>
          <w:tcPr>
            <w:tcW w:w="1275" w:type="dxa"/>
            <w:vAlign w:val="center"/>
          </w:tcPr>
          <w:p w14:paraId="3CCBAF5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6D125E2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7F365EE9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22B5B1F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2F78D9F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27-28</w:t>
            </w:r>
          </w:p>
        </w:tc>
        <w:tc>
          <w:tcPr>
            <w:tcW w:w="3267" w:type="dxa"/>
            <w:vAlign w:val="center"/>
          </w:tcPr>
          <w:p w14:paraId="4A4DFFD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Id-Uz-Zuha</w:t>
            </w:r>
          </w:p>
        </w:tc>
        <w:tc>
          <w:tcPr>
            <w:tcW w:w="1290" w:type="dxa"/>
            <w:vAlign w:val="center"/>
          </w:tcPr>
          <w:p w14:paraId="2D5DB12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7E620646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02</w:t>
            </w:r>
          </w:p>
        </w:tc>
        <w:tc>
          <w:tcPr>
            <w:tcW w:w="2852" w:type="dxa"/>
            <w:vMerge/>
            <w:vAlign w:val="center"/>
          </w:tcPr>
          <w:p w14:paraId="119794D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2E1BB581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63E40A2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3E67522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29-30</w:t>
            </w:r>
          </w:p>
        </w:tc>
        <w:tc>
          <w:tcPr>
            <w:tcW w:w="3267" w:type="dxa"/>
            <w:vAlign w:val="center"/>
          </w:tcPr>
          <w:p w14:paraId="1CC7EBB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3CAB099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02</w:t>
            </w:r>
          </w:p>
        </w:tc>
        <w:tc>
          <w:tcPr>
            <w:tcW w:w="1275" w:type="dxa"/>
            <w:vAlign w:val="center"/>
          </w:tcPr>
          <w:p w14:paraId="089B1F6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421155F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65E971E3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780EE85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6EF4EABC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31</w:t>
            </w:r>
          </w:p>
        </w:tc>
        <w:tc>
          <w:tcPr>
            <w:tcW w:w="3267" w:type="dxa"/>
            <w:vAlign w:val="center"/>
          </w:tcPr>
          <w:p w14:paraId="44DE1BE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17E1D65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4DE7DA5C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52B0DBB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13B19E54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47C3081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2019AF5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267" w:type="dxa"/>
            <w:vAlign w:val="center"/>
          </w:tcPr>
          <w:p w14:paraId="1468B92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TOTAL</w:t>
            </w:r>
          </w:p>
        </w:tc>
        <w:tc>
          <w:tcPr>
            <w:tcW w:w="1290" w:type="dxa"/>
            <w:vAlign w:val="center"/>
          </w:tcPr>
          <w:p w14:paraId="109311F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23</w:t>
            </w:r>
          </w:p>
        </w:tc>
        <w:tc>
          <w:tcPr>
            <w:tcW w:w="1275" w:type="dxa"/>
            <w:vAlign w:val="center"/>
          </w:tcPr>
          <w:p w14:paraId="7525D91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08</w:t>
            </w:r>
          </w:p>
        </w:tc>
        <w:tc>
          <w:tcPr>
            <w:tcW w:w="2852" w:type="dxa"/>
            <w:vMerge/>
            <w:vAlign w:val="center"/>
          </w:tcPr>
          <w:p w14:paraId="4805704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63A5D60A" w14:textId="77777777" w:rsidTr="00EF5532">
        <w:trPr>
          <w:jc w:val="center"/>
        </w:trPr>
        <w:tc>
          <w:tcPr>
            <w:tcW w:w="1577" w:type="dxa"/>
            <w:vMerge w:val="restart"/>
            <w:vAlign w:val="center"/>
          </w:tcPr>
          <w:p w14:paraId="2013AF0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June, 2026</w:t>
            </w:r>
          </w:p>
        </w:tc>
        <w:tc>
          <w:tcPr>
            <w:tcW w:w="899" w:type="dxa"/>
            <w:vAlign w:val="center"/>
          </w:tcPr>
          <w:p w14:paraId="2E2E16A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1-6</w:t>
            </w:r>
          </w:p>
        </w:tc>
        <w:tc>
          <w:tcPr>
            <w:tcW w:w="3267" w:type="dxa"/>
            <w:vAlign w:val="center"/>
          </w:tcPr>
          <w:p w14:paraId="3926E0B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238808E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06</w:t>
            </w:r>
          </w:p>
        </w:tc>
        <w:tc>
          <w:tcPr>
            <w:tcW w:w="1275" w:type="dxa"/>
            <w:vAlign w:val="center"/>
          </w:tcPr>
          <w:p w14:paraId="34CB3F4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 w:val="restart"/>
            <w:vAlign w:val="center"/>
          </w:tcPr>
          <w:p w14:paraId="3EACC255" w14:textId="122AACC1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*</w:t>
            </w:r>
            <w:r w:rsidRPr="00EF5532">
              <w:rPr>
                <w:rFonts w:cs="Times New Roman"/>
                <w:sz w:val="28"/>
                <w:szCs w:val="28"/>
              </w:rPr>
              <w:t>Admission/ Examination Activities from 1-15th June</w:t>
            </w:r>
          </w:p>
          <w:p w14:paraId="04A8166B" w14:textId="5F1191BD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*</w:t>
            </w:r>
            <w:r w:rsidRPr="00EF5532">
              <w:rPr>
                <w:rFonts w:cs="Times New Roman"/>
                <w:sz w:val="28"/>
                <w:szCs w:val="28"/>
              </w:rPr>
              <w:t>Commencement of 3rd and 5th Semester</w:t>
            </w:r>
          </w:p>
          <w:p w14:paraId="7447055E" w14:textId="4010E3FD" w:rsidR="00EF5532" w:rsidRPr="00EF5532" w:rsidRDefault="00EF5532" w:rsidP="00FE313E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*</w:t>
            </w:r>
            <w:r w:rsidRPr="00EF5532">
              <w:rPr>
                <w:rFonts w:cs="Times New Roman"/>
                <w:sz w:val="28"/>
                <w:szCs w:val="28"/>
              </w:rPr>
              <w:t>Commemoration of World Environment Day</w:t>
            </w:r>
          </w:p>
        </w:tc>
      </w:tr>
      <w:tr w:rsidR="00EF5532" w:rsidRPr="00EF5532" w14:paraId="2559E37F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6C11373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6B8117C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7</w:t>
            </w:r>
          </w:p>
        </w:tc>
        <w:tc>
          <w:tcPr>
            <w:tcW w:w="3267" w:type="dxa"/>
            <w:vAlign w:val="center"/>
          </w:tcPr>
          <w:p w14:paraId="527AB1A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47FECEC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154E8F9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01E766A8" w14:textId="3DCB6349" w:rsidR="00EF5532" w:rsidRPr="00EF5532" w:rsidRDefault="00EF5532" w:rsidP="00FE313E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76928C77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047935E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3916140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08-13</w:t>
            </w:r>
          </w:p>
        </w:tc>
        <w:tc>
          <w:tcPr>
            <w:tcW w:w="3267" w:type="dxa"/>
            <w:vAlign w:val="center"/>
          </w:tcPr>
          <w:p w14:paraId="1F0ADEA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7F0BA60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06</w:t>
            </w:r>
          </w:p>
        </w:tc>
        <w:tc>
          <w:tcPr>
            <w:tcW w:w="1275" w:type="dxa"/>
            <w:vAlign w:val="center"/>
          </w:tcPr>
          <w:p w14:paraId="7CECFE5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2AE6E2AB" w14:textId="5D306AB6" w:rsidR="00EF5532" w:rsidRPr="00EF5532" w:rsidRDefault="00EF5532" w:rsidP="00FE313E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75ED0B74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6F23A2F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452FFA1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14</w:t>
            </w:r>
          </w:p>
        </w:tc>
        <w:tc>
          <w:tcPr>
            <w:tcW w:w="3267" w:type="dxa"/>
            <w:vAlign w:val="center"/>
          </w:tcPr>
          <w:p w14:paraId="5C9ABAF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3702A74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7BD87F6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3B9C4AC4" w14:textId="2312AE60" w:rsidR="00EF5532" w:rsidRPr="00EF5532" w:rsidRDefault="00EF5532" w:rsidP="00FE313E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10039C55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21DD619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44F4DE6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15</w:t>
            </w:r>
          </w:p>
        </w:tc>
        <w:tc>
          <w:tcPr>
            <w:tcW w:w="3267" w:type="dxa"/>
            <w:vAlign w:val="center"/>
          </w:tcPr>
          <w:p w14:paraId="0104F06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3586A6B6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1275" w:type="dxa"/>
            <w:vAlign w:val="center"/>
          </w:tcPr>
          <w:p w14:paraId="09B6560F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33103665" w14:textId="5A3354FC" w:rsidR="00EF5532" w:rsidRPr="00EF5532" w:rsidRDefault="00EF5532" w:rsidP="00FE313E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6304E015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759121F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5BD1370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16-20</w:t>
            </w:r>
          </w:p>
        </w:tc>
        <w:tc>
          <w:tcPr>
            <w:tcW w:w="3267" w:type="dxa"/>
            <w:vAlign w:val="center"/>
          </w:tcPr>
          <w:p w14:paraId="0439053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Summer Vacation</w:t>
            </w:r>
          </w:p>
        </w:tc>
        <w:tc>
          <w:tcPr>
            <w:tcW w:w="1290" w:type="dxa"/>
            <w:vAlign w:val="center"/>
          </w:tcPr>
          <w:p w14:paraId="1A89407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1E7A948F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05</w:t>
            </w:r>
          </w:p>
        </w:tc>
        <w:tc>
          <w:tcPr>
            <w:tcW w:w="2852" w:type="dxa"/>
            <w:vMerge/>
            <w:vAlign w:val="center"/>
          </w:tcPr>
          <w:p w14:paraId="5FA1F36F" w14:textId="20A6FA94" w:rsidR="00EF5532" w:rsidRPr="00EF5532" w:rsidRDefault="00EF5532" w:rsidP="00FE313E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6E30E22B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4D15820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4D2974A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21</w:t>
            </w:r>
          </w:p>
        </w:tc>
        <w:tc>
          <w:tcPr>
            <w:tcW w:w="3267" w:type="dxa"/>
            <w:vAlign w:val="center"/>
          </w:tcPr>
          <w:p w14:paraId="4A6CC9B0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4A82466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02D45CC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27F7F2F8" w14:textId="1D8D4538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4D25D580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646186C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0C7D57F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22-27</w:t>
            </w:r>
          </w:p>
        </w:tc>
        <w:tc>
          <w:tcPr>
            <w:tcW w:w="3267" w:type="dxa"/>
            <w:vAlign w:val="center"/>
          </w:tcPr>
          <w:p w14:paraId="3FA565D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Summer Vacation</w:t>
            </w:r>
          </w:p>
        </w:tc>
        <w:tc>
          <w:tcPr>
            <w:tcW w:w="1290" w:type="dxa"/>
            <w:vAlign w:val="center"/>
          </w:tcPr>
          <w:p w14:paraId="4741D12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4300FD3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06</w:t>
            </w:r>
          </w:p>
        </w:tc>
        <w:tc>
          <w:tcPr>
            <w:tcW w:w="2852" w:type="dxa"/>
            <w:vMerge/>
            <w:vAlign w:val="center"/>
          </w:tcPr>
          <w:p w14:paraId="17FFD89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7A36B23D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3F7C80D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266897AC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28</w:t>
            </w:r>
          </w:p>
        </w:tc>
        <w:tc>
          <w:tcPr>
            <w:tcW w:w="3267" w:type="dxa"/>
            <w:vAlign w:val="center"/>
          </w:tcPr>
          <w:p w14:paraId="158F5ED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3836A1F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22F0799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7E756F2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07F6EDED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1F60C47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5E5E289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29-30</w:t>
            </w:r>
          </w:p>
        </w:tc>
        <w:tc>
          <w:tcPr>
            <w:tcW w:w="3267" w:type="dxa"/>
            <w:vAlign w:val="center"/>
          </w:tcPr>
          <w:p w14:paraId="5D48833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Summer Vacation</w:t>
            </w:r>
          </w:p>
        </w:tc>
        <w:tc>
          <w:tcPr>
            <w:tcW w:w="1290" w:type="dxa"/>
            <w:vAlign w:val="center"/>
          </w:tcPr>
          <w:p w14:paraId="41DDFA8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7BE1771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02</w:t>
            </w:r>
          </w:p>
        </w:tc>
        <w:tc>
          <w:tcPr>
            <w:tcW w:w="2852" w:type="dxa"/>
            <w:vMerge/>
            <w:vAlign w:val="center"/>
          </w:tcPr>
          <w:p w14:paraId="13A3A4D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</w:tbl>
    <w:p w14:paraId="27124436" w14:textId="1CD51E9B" w:rsidR="009F6906" w:rsidRPr="00EF5532" w:rsidRDefault="00000000">
      <w:pPr>
        <w:spacing w:after="0" w:line="240" w:lineRule="auto"/>
        <w:jc w:val="right"/>
        <w:rPr>
          <w:rFonts w:cs="Times New Roman"/>
          <w:sz w:val="28"/>
          <w:szCs w:val="28"/>
        </w:rPr>
      </w:pPr>
      <w:r w:rsidRPr="00EF5532">
        <w:rPr>
          <w:rFonts w:cs="Times New Roman"/>
          <w:sz w:val="28"/>
          <w:szCs w:val="28"/>
        </w:rPr>
        <w:br/>
      </w:r>
    </w:p>
    <w:sectPr w:rsidR="009F6906" w:rsidRPr="00EF5532" w:rsidSect="00034616">
      <w:pgSz w:w="12240" w:h="15840"/>
      <w:pgMar w:top="792" w:right="648" w:bottom="792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91981194">
    <w:abstractNumId w:val="8"/>
  </w:num>
  <w:num w:numId="2" w16cid:durableId="1521578605">
    <w:abstractNumId w:val="6"/>
  </w:num>
  <w:num w:numId="3" w16cid:durableId="1809393414">
    <w:abstractNumId w:val="5"/>
  </w:num>
  <w:num w:numId="4" w16cid:durableId="926888857">
    <w:abstractNumId w:val="4"/>
  </w:num>
  <w:num w:numId="5" w16cid:durableId="942616301">
    <w:abstractNumId w:val="7"/>
  </w:num>
  <w:num w:numId="6" w16cid:durableId="900024446">
    <w:abstractNumId w:val="3"/>
  </w:num>
  <w:num w:numId="7" w16cid:durableId="718867702">
    <w:abstractNumId w:val="2"/>
  </w:num>
  <w:num w:numId="8" w16cid:durableId="950938192">
    <w:abstractNumId w:val="1"/>
  </w:num>
  <w:num w:numId="9" w16cid:durableId="1299918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6ECA"/>
    <w:rsid w:val="0015074B"/>
    <w:rsid w:val="0029639D"/>
    <w:rsid w:val="00326F90"/>
    <w:rsid w:val="00746818"/>
    <w:rsid w:val="007821FA"/>
    <w:rsid w:val="008D4768"/>
    <w:rsid w:val="00976544"/>
    <w:rsid w:val="00980D29"/>
    <w:rsid w:val="009A44A8"/>
    <w:rsid w:val="009F6906"/>
    <w:rsid w:val="00A4216B"/>
    <w:rsid w:val="00A753A0"/>
    <w:rsid w:val="00AA1D8D"/>
    <w:rsid w:val="00B47730"/>
    <w:rsid w:val="00C76DB8"/>
    <w:rsid w:val="00CB0664"/>
    <w:rsid w:val="00E40DF1"/>
    <w:rsid w:val="00EF553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884798D"/>
  <w14:defaultImageDpi w14:val="300"/>
  <w15:docId w15:val="{3EDA02A5-E706-42A8-8C15-22D2454BB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583</Words>
  <Characters>3328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Jayasree Saikia</cp:lastModifiedBy>
  <cp:revision>3</cp:revision>
  <dcterms:created xsi:type="dcterms:W3CDTF">2026-10-01T10:43:00Z</dcterms:created>
  <dcterms:modified xsi:type="dcterms:W3CDTF">2026-10-03T03:59:00Z</dcterms:modified>
  <cp:category/>
</cp:coreProperties>
</file>